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927D4" w14:textId="7E3E6D80" w:rsidR="00266365" w:rsidRDefault="00266365" w:rsidP="00B212CF">
      <w:pPr>
        <w:spacing w:line="360" w:lineRule="auto"/>
      </w:pPr>
    </w:p>
    <w:p w14:paraId="6AD1A142" w14:textId="77777777" w:rsidR="00B212CF" w:rsidRDefault="00B212CF" w:rsidP="00B212CF">
      <w:pPr>
        <w:pStyle w:val="1"/>
        <w:ind w:left="6379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 wp14:anchorId="75C10EF3" wp14:editId="0A678282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14:paraId="07245D83" w14:textId="77777777" w:rsidR="00B212CF" w:rsidRPr="00512BF5" w:rsidRDefault="00B212CF" w:rsidP="00B212CF">
      <w:pPr>
        <w:jc w:val="center"/>
      </w:pPr>
      <w:r w:rsidRPr="00512BF5">
        <w:t>Российская Федерация</w:t>
      </w:r>
    </w:p>
    <w:p w14:paraId="192419DF" w14:textId="77777777" w:rsidR="00B212CF" w:rsidRPr="00512BF5" w:rsidRDefault="00B212CF" w:rsidP="00B212CF">
      <w:pPr>
        <w:jc w:val="center"/>
      </w:pPr>
      <w:r w:rsidRPr="00512BF5">
        <w:t>Самарская область</w:t>
      </w:r>
    </w:p>
    <w:p w14:paraId="19014B18" w14:textId="77777777" w:rsidR="00B212CF" w:rsidRPr="00512BF5" w:rsidRDefault="00B212CF" w:rsidP="00B212C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61AA8B58" w14:textId="77777777" w:rsidR="00B212CF" w:rsidRPr="00512BF5" w:rsidRDefault="00B212CF" w:rsidP="00B212C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66B08E93" w14:textId="77777777" w:rsidR="00B212CF" w:rsidRPr="00512BF5" w:rsidRDefault="00B212CF" w:rsidP="00B212CF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1E5A94EA" w14:textId="77777777" w:rsidR="00B212CF" w:rsidRDefault="00B212CF" w:rsidP="00B212CF">
      <w:pPr>
        <w:jc w:val="center"/>
        <w:rPr>
          <w:b/>
        </w:rPr>
      </w:pPr>
    </w:p>
    <w:p w14:paraId="140FA3FC" w14:textId="3723CCF8" w:rsidR="00B212CF" w:rsidRPr="00512BF5" w:rsidRDefault="00B212CF" w:rsidP="00B212CF">
      <w:pPr>
        <w:jc w:val="center"/>
        <w:rPr>
          <w:b/>
        </w:rPr>
      </w:pPr>
      <w:r>
        <w:rPr>
          <w:b/>
        </w:rPr>
        <w:t>ПОСТАНОВЛЕНИЕ (ПРОЕКТ)</w:t>
      </w:r>
    </w:p>
    <w:p w14:paraId="3712BF42" w14:textId="77777777" w:rsidR="00B212CF" w:rsidRPr="008710C6" w:rsidRDefault="00B212CF" w:rsidP="00B212CF">
      <w:pPr>
        <w:jc w:val="center"/>
        <w:rPr>
          <w:b/>
        </w:rPr>
      </w:pPr>
    </w:p>
    <w:p w14:paraId="6540101B" w14:textId="432CD845" w:rsidR="00B212CF" w:rsidRPr="00512BF5" w:rsidRDefault="00B212CF" w:rsidP="00B212CF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От </w:t>
      </w:r>
      <w:r w:rsidRPr="00512BF5">
        <w:rPr>
          <w:sz w:val="28"/>
          <w:szCs w:val="28"/>
        </w:rPr>
        <w:t xml:space="preserve">                                                                                                 № </w:t>
      </w:r>
    </w:p>
    <w:p w14:paraId="2B703352" w14:textId="77777777" w:rsidR="00B212CF" w:rsidRDefault="00B212CF" w:rsidP="00B212CF">
      <w:pPr>
        <w:jc w:val="center"/>
        <w:rPr>
          <w:b/>
          <w:bCs/>
          <w:color w:val="000000"/>
          <w:sz w:val="28"/>
          <w:szCs w:val="28"/>
        </w:rPr>
      </w:pPr>
    </w:p>
    <w:p w14:paraId="65B6C06F" w14:textId="29006D89" w:rsidR="00B212CF" w:rsidRDefault="003C64FB" w:rsidP="00B212CF">
      <w:pPr>
        <w:jc w:val="center"/>
        <w:rPr>
          <w:b/>
          <w:bCs/>
          <w:color w:val="000000"/>
          <w:sz w:val="28"/>
          <w:szCs w:val="28"/>
        </w:rPr>
      </w:pPr>
      <w:r w:rsidRPr="003C64FB">
        <w:rPr>
          <w:b/>
          <w:bCs/>
          <w:color w:val="000000"/>
          <w:sz w:val="28"/>
          <w:szCs w:val="28"/>
        </w:rPr>
        <w:t xml:space="preserve">Об утверждении программы профилактики рисков причинения вреда (ущерба) охраняемым законом ценностям при осуществлении муниципального лесного контроля на территории </w:t>
      </w:r>
      <w:r>
        <w:rPr>
          <w:b/>
          <w:bCs/>
          <w:color w:val="000000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3C64FB">
        <w:rPr>
          <w:b/>
          <w:bCs/>
          <w:i/>
          <w:iCs/>
          <w:color w:val="000000"/>
          <w:sz w:val="28"/>
          <w:szCs w:val="28"/>
        </w:rPr>
        <w:t xml:space="preserve"> </w:t>
      </w:r>
      <w:r w:rsidRPr="003C64FB">
        <w:rPr>
          <w:b/>
          <w:bCs/>
          <w:color w:val="000000"/>
          <w:sz w:val="28"/>
          <w:szCs w:val="28"/>
        </w:rPr>
        <w:t>на 2023 год</w:t>
      </w:r>
    </w:p>
    <w:p w14:paraId="2DB8808F" w14:textId="77777777" w:rsidR="003C64FB" w:rsidRPr="00BF7436" w:rsidRDefault="003C64FB" w:rsidP="00B212CF">
      <w:pPr>
        <w:jc w:val="center"/>
        <w:rPr>
          <w:b/>
          <w:bCs/>
          <w:sz w:val="28"/>
          <w:szCs w:val="28"/>
        </w:rPr>
      </w:pPr>
    </w:p>
    <w:p w14:paraId="2F01605B" w14:textId="77777777" w:rsidR="00B212CF" w:rsidRPr="00512BF5" w:rsidRDefault="00B212CF" w:rsidP="00B212CF">
      <w:pPr>
        <w:ind w:firstLine="709"/>
        <w:jc w:val="both"/>
      </w:pPr>
      <w:r w:rsidRPr="00B92C49">
        <w:rPr>
          <w:color w:val="000000"/>
        </w:rPr>
        <w:t>В соответствии со статьей 44 Федерального закона от 31.07.2020 № 248-ФЗ «О государственном контроле (надзоре) и муниципальном контроле в Российской Федерации</w:t>
      </w:r>
      <w:r w:rsidRPr="00057295">
        <w:rPr>
          <w:color w:val="000000"/>
        </w:rPr>
        <w:t>»,</w:t>
      </w:r>
      <w:r w:rsidRPr="00057295">
        <w:rPr>
          <w:color w:val="000000"/>
          <w:shd w:val="clear" w:color="auto" w:fill="FFFFFF"/>
        </w:rPr>
        <w:t xml:space="preserve"> </w:t>
      </w:r>
      <w:r w:rsidRPr="00057295">
        <w:rPr>
          <w:color w:val="000000"/>
        </w:rPr>
        <w:t xml:space="preserve">части 11.1 статьи 35 </w:t>
      </w:r>
      <w:r w:rsidRPr="00057295">
        <w:rPr>
          <w:color w:val="000000"/>
          <w:shd w:val="clear" w:color="auto" w:fill="FFFFFF"/>
        </w:rPr>
        <w:t>Федерального закона от 06.10.2003 № 131-ФЗ «Об общих принципах организации местного самоуправления в Российской Федерации»,</w:t>
      </w:r>
      <w:r>
        <w:rPr>
          <w:color w:val="000000"/>
          <w:shd w:val="clear" w:color="auto" w:fill="FFFFFF"/>
        </w:rPr>
        <w:t xml:space="preserve"> </w:t>
      </w:r>
      <w:r w:rsidRPr="00B92C49">
        <w:rPr>
          <w:color w:val="000000"/>
          <w:shd w:val="clear" w:color="auto" w:fill="FFFFFF"/>
        </w:rPr>
        <w:t>постановлением Правительства Российской Федерации от 25.06.2021 № 990</w:t>
      </w:r>
      <w:r w:rsidRPr="00B92C49">
        <w:rPr>
          <w:color w:val="000000"/>
        </w:rPr>
        <w:t xml:space="preserve"> </w:t>
      </w:r>
      <w:r w:rsidRPr="00B92C49">
        <w:rPr>
          <w:color w:val="000000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color w:val="000000"/>
          <w:shd w:val="clear" w:color="auto" w:fill="FFFFFF"/>
        </w:rPr>
        <w:t>,</w:t>
      </w:r>
      <w:r w:rsidRPr="00B92C49">
        <w:t xml:space="preserve"> </w:t>
      </w:r>
      <w:r w:rsidRPr="006C4A82">
        <w:t>руководствуясь Уставом сельского поселения Узюково муниципального района Ставропольский Самарской области</w:t>
      </w:r>
      <w:r>
        <w:t xml:space="preserve">, </w:t>
      </w:r>
      <w:r w:rsidRPr="00B92C49">
        <w:rPr>
          <w:color w:val="000000"/>
        </w:rPr>
        <w:t xml:space="preserve"> администрация</w:t>
      </w:r>
      <w:r>
        <w:rPr>
          <w:color w:val="000000"/>
        </w:rPr>
        <w:t xml:space="preserve"> сельского поселения Узюково</w:t>
      </w:r>
      <w:r>
        <w:t xml:space="preserve">, </w:t>
      </w:r>
      <w:r w:rsidRPr="00512BF5">
        <w:t>постановляет:</w:t>
      </w:r>
    </w:p>
    <w:p w14:paraId="62DA4A77" w14:textId="2F3E6959" w:rsidR="00B212CF" w:rsidRPr="00512BF5" w:rsidRDefault="00B212CF" w:rsidP="00B212CF">
      <w:pPr>
        <w:ind w:firstLine="709"/>
        <w:jc w:val="both"/>
      </w:pPr>
      <w:r w:rsidRPr="00512BF5">
        <w:t xml:space="preserve">1. </w:t>
      </w:r>
      <w:r w:rsidRPr="006E0D28">
        <w:rPr>
          <w:color w:val="000000"/>
        </w:rPr>
        <w:t xml:space="preserve">Утвердить </w:t>
      </w:r>
      <w:r w:rsidR="003C64FB">
        <w:rPr>
          <w:bCs/>
          <w:color w:val="000000"/>
        </w:rPr>
        <w:t>Программу</w:t>
      </w:r>
      <w:r w:rsidR="003C64FB" w:rsidRPr="003C64FB">
        <w:rPr>
          <w:bCs/>
          <w:color w:val="000000"/>
        </w:rPr>
        <w:t xml:space="preserve"> профилактики рисков причинения вреда (ущерба) охраняемым законом ценностям при осуществлении муниципального лесного контроля на территории сельского поселения Узюково муниципального района Ставропольский Самарской области</w:t>
      </w:r>
      <w:r w:rsidR="003C64FB" w:rsidRPr="003C64FB">
        <w:rPr>
          <w:bCs/>
          <w:i/>
          <w:iCs/>
          <w:color w:val="000000"/>
        </w:rPr>
        <w:t xml:space="preserve"> </w:t>
      </w:r>
      <w:r w:rsidR="003C64FB" w:rsidRPr="003C64FB">
        <w:rPr>
          <w:bCs/>
          <w:color w:val="000000"/>
        </w:rPr>
        <w:t>на 2023 год</w:t>
      </w:r>
      <w:r w:rsidRPr="00512BF5">
        <w:t xml:space="preserve"> согласно Приложению к настоящему Постановлению.</w:t>
      </w:r>
    </w:p>
    <w:p w14:paraId="6B67950A" w14:textId="77777777" w:rsidR="00B212CF" w:rsidRPr="00512BF5" w:rsidRDefault="00B212CF" w:rsidP="00B212CF">
      <w:pPr>
        <w:spacing w:before="220" w:after="1" w:line="220" w:lineRule="atLeast"/>
        <w:ind w:firstLine="540"/>
        <w:jc w:val="both"/>
      </w:pPr>
      <w:r w:rsidRPr="00512BF5">
        <w:t>2. Настоящее Постановление вступает в силу после дня официального опубликования.</w:t>
      </w:r>
    </w:p>
    <w:p w14:paraId="7FCD8A5A" w14:textId="77777777" w:rsidR="00B212CF" w:rsidRDefault="00B212CF" w:rsidP="00B212CF">
      <w:pPr>
        <w:widowControl w:val="0"/>
        <w:autoSpaceDE w:val="0"/>
        <w:autoSpaceDN w:val="0"/>
        <w:adjustRightInd w:val="0"/>
        <w:jc w:val="both"/>
      </w:pPr>
      <w:r>
        <w:t xml:space="preserve">        3</w:t>
      </w:r>
      <w:r w:rsidRPr="000E7417">
        <w:t>. Контроль, за исполнением настоящего постановления оставляю за собой.</w:t>
      </w:r>
      <w:r>
        <w:t xml:space="preserve">    </w:t>
      </w:r>
    </w:p>
    <w:p w14:paraId="0B41AA4A" w14:textId="77777777" w:rsidR="00B212CF" w:rsidRPr="000E7417" w:rsidRDefault="00B212CF" w:rsidP="00B212CF">
      <w:pPr>
        <w:jc w:val="both"/>
      </w:pPr>
      <w:r>
        <w:t xml:space="preserve">        </w:t>
      </w:r>
      <w:r w:rsidRPr="000E7417">
        <w:t xml:space="preserve">4. </w:t>
      </w:r>
      <w:r w:rsidRPr="000E7417">
        <w:rPr>
          <w:rFonts w:eastAsia="Arial Unicode MS"/>
          <w:kern w:val="3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9" w:history="1">
        <w:r w:rsidRPr="000E7417">
          <w:t>http://www.</w:t>
        </w:r>
      </w:hyperlink>
      <w:r w:rsidRPr="000E7417">
        <w:t>uzukovo.stavrsp.ru.</w:t>
      </w:r>
    </w:p>
    <w:p w14:paraId="712E9BA4" w14:textId="77777777" w:rsidR="00B212CF" w:rsidRPr="00512BF5" w:rsidRDefault="00B212CF" w:rsidP="00B212CF">
      <w:pPr>
        <w:spacing w:after="1" w:line="220" w:lineRule="atLeast"/>
        <w:jc w:val="both"/>
        <w:rPr>
          <w:sz w:val="28"/>
          <w:szCs w:val="28"/>
        </w:rPr>
      </w:pPr>
    </w:p>
    <w:p w14:paraId="2415DCB7" w14:textId="2C27C173" w:rsidR="00B212CF" w:rsidRPr="009A0EC1" w:rsidRDefault="003C64FB" w:rsidP="00B212CF">
      <w:pPr>
        <w:pStyle w:val="a4"/>
        <w:ind w:left="0"/>
      </w:pPr>
      <w:proofErr w:type="gramStart"/>
      <w:r>
        <w:t xml:space="preserve">Глава </w:t>
      </w:r>
      <w:r w:rsidR="00B212CF" w:rsidRPr="009A0EC1">
        <w:t xml:space="preserve"> сельского</w:t>
      </w:r>
      <w:proofErr w:type="gramEnd"/>
      <w:r w:rsidR="00B212CF" w:rsidRPr="009A0EC1">
        <w:t xml:space="preserve"> поселения Узюково </w:t>
      </w:r>
      <w:r w:rsidR="00B212CF" w:rsidRPr="009A0EC1">
        <w:tab/>
      </w:r>
      <w:r w:rsidR="00B212CF" w:rsidRPr="009A0EC1">
        <w:tab/>
      </w:r>
      <w:r w:rsidR="00B212CF">
        <w:t xml:space="preserve">         </w:t>
      </w:r>
      <w:r w:rsidR="00B212CF" w:rsidRPr="009A0EC1">
        <w:tab/>
        <w:t xml:space="preserve">               </w:t>
      </w:r>
      <w:r w:rsidR="00B212CF">
        <w:t xml:space="preserve">        </w:t>
      </w:r>
      <w:r w:rsidR="00B212CF" w:rsidRPr="009A0EC1">
        <w:t xml:space="preserve">  </w:t>
      </w:r>
      <w:r>
        <w:t>С.Д. Бугаец</w:t>
      </w:r>
    </w:p>
    <w:p w14:paraId="5D5C2AB4" w14:textId="77777777" w:rsidR="00266365" w:rsidRDefault="00266365" w:rsidP="00266365">
      <w:pPr>
        <w:spacing w:line="360" w:lineRule="auto"/>
        <w:ind w:left="5664" w:firstLine="708"/>
      </w:pPr>
    </w:p>
    <w:p w14:paraId="33DF1D06" w14:textId="77777777" w:rsidR="00266365" w:rsidRDefault="00266365" w:rsidP="00266365">
      <w:pPr>
        <w:spacing w:line="360" w:lineRule="auto"/>
        <w:ind w:left="5664" w:firstLine="708"/>
      </w:pPr>
    </w:p>
    <w:p w14:paraId="1E26F190" w14:textId="77777777" w:rsidR="008D5D3F" w:rsidRDefault="008D5D3F" w:rsidP="00266365">
      <w:pPr>
        <w:spacing w:line="360" w:lineRule="auto"/>
        <w:ind w:left="5664" w:firstLine="708"/>
      </w:pPr>
    </w:p>
    <w:p w14:paraId="0D48CBD5" w14:textId="77777777" w:rsidR="00266365" w:rsidRDefault="00266365" w:rsidP="00266365">
      <w:pPr>
        <w:spacing w:line="360" w:lineRule="auto"/>
        <w:ind w:left="5664" w:firstLine="708"/>
      </w:pPr>
    </w:p>
    <w:p w14:paraId="3CC052D7" w14:textId="77777777" w:rsidR="00266365" w:rsidRPr="009B715D" w:rsidRDefault="00266365" w:rsidP="00266365">
      <w:pPr>
        <w:spacing w:line="360" w:lineRule="auto"/>
        <w:ind w:left="5664" w:firstLine="708"/>
      </w:pPr>
      <w:r>
        <w:t xml:space="preserve">         </w:t>
      </w:r>
      <w:r w:rsidRPr="009B715D">
        <w:t>УТВЕРЖДЕНА</w:t>
      </w:r>
    </w:p>
    <w:p w14:paraId="5ECDF932" w14:textId="48371067" w:rsidR="003C64FB" w:rsidRDefault="003C64FB" w:rsidP="00266365">
      <w:pPr>
        <w:spacing w:line="360" w:lineRule="auto"/>
        <w:jc w:val="right"/>
      </w:pPr>
      <w:r>
        <w:t xml:space="preserve">Администрацией сельского поселения </w:t>
      </w:r>
    </w:p>
    <w:p w14:paraId="248EABE4" w14:textId="77777777" w:rsidR="003C64FB" w:rsidRDefault="003C64FB" w:rsidP="00266365">
      <w:pPr>
        <w:spacing w:line="360" w:lineRule="auto"/>
        <w:jc w:val="right"/>
      </w:pPr>
      <w:r>
        <w:t xml:space="preserve">Узюково муниципального района </w:t>
      </w:r>
    </w:p>
    <w:p w14:paraId="091F1EE6" w14:textId="5BAA0500" w:rsidR="00266365" w:rsidRDefault="003C64FB" w:rsidP="00266365">
      <w:pPr>
        <w:spacing w:line="360" w:lineRule="auto"/>
        <w:jc w:val="right"/>
      </w:pPr>
      <w:r>
        <w:t>Ставропольский Самарской области</w:t>
      </w:r>
    </w:p>
    <w:p w14:paraId="09F11B13" w14:textId="77777777" w:rsidR="00266365" w:rsidRDefault="00266365" w:rsidP="00266365">
      <w:pPr>
        <w:spacing w:line="360" w:lineRule="auto"/>
        <w:jc w:val="right"/>
      </w:pPr>
      <w:r w:rsidRPr="009B715D">
        <w:t>от _______</w:t>
      </w:r>
      <w:r>
        <w:t>_______</w:t>
      </w:r>
      <w:r w:rsidRPr="009B715D">
        <w:t>___№_____</w:t>
      </w:r>
      <w:r>
        <w:t>_</w:t>
      </w:r>
      <w:r w:rsidRPr="009B715D">
        <w:t>_____</w:t>
      </w:r>
    </w:p>
    <w:p w14:paraId="4D0C238D" w14:textId="570DE4AC" w:rsidR="0060606B" w:rsidRDefault="0060606B" w:rsidP="008D5D3F">
      <w:pPr>
        <w:shd w:val="clear" w:color="auto" w:fill="FFFFFF"/>
        <w:rPr>
          <w:sz w:val="28"/>
          <w:szCs w:val="28"/>
        </w:rPr>
      </w:pPr>
    </w:p>
    <w:p w14:paraId="4B0A7FA3" w14:textId="77777777" w:rsidR="008D5D3F" w:rsidRPr="00841D54" w:rsidRDefault="008D5D3F" w:rsidP="008D5D3F">
      <w:pPr>
        <w:shd w:val="clear" w:color="auto" w:fill="FFFFFF"/>
        <w:rPr>
          <w:color w:val="000000" w:themeColor="text1"/>
          <w:sz w:val="28"/>
          <w:szCs w:val="28"/>
        </w:rPr>
      </w:pPr>
    </w:p>
    <w:p w14:paraId="65BCC23F" w14:textId="64FB6222" w:rsidR="0060606B" w:rsidRPr="0003175D" w:rsidRDefault="008D5D3F" w:rsidP="0003175D">
      <w:pPr>
        <w:jc w:val="center"/>
        <w:rPr>
          <w:b/>
          <w:color w:val="000000" w:themeColor="text1"/>
          <w:sz w:val="28"/>
          <w:szCs w:val="28"/>
        </w:rPr>
      </w:pPr>
      <w:r w:rsidRPr="0003175D">
        <w:rPr>
          <w:b/>
          <w:sz w:val="28"/>
          <w:szCs w:val="28"/>
        </w:rPr>
        <w:t xml:space="preserve">Программа профилактики </w:t>
      </w:r>
      <w:bookmarkStart w:id="0" w:name="_Hlk83718353"/>
      <w:r w:rsidRPr="0003175D">
        <w:rPr>
          <w:b/>
          <w:color w:val="000000" w:themeColor="text1"/>
          <w:sz w:val="28"/>
          <w:szCs w:val="28"/>
          <w:shd w:val="clear" w:color="auto" w:fill="FFFFFF"/>
        </w:rPr>
        <w:t xml:space="preserve">рисков причинения вреда (ущерба) охраняемым законом ценностям </w:t>
      </w:r>
      <w:r w:rsidR="00E92D95">
        <w:rPr>
          <w:b/>
          <w:color w:val="000000" w:themeColor="text1"/>
          <w:sz w:val="28"/>
          <w:szCs w:val="28"/>
          <w:shd w:val="clear" w:color="auto" w:fill="FFFFFF"/>
        </w:rPr>
        <w:t>при осуществлении</w:t>
      </w:r>
      <w:r w:rsidRPr="0003175D">
        <w:rPr>
          <w:b/>
          <w:color w:val="000000" w:themeColor="text1"/>
          <w:sz w:val="28"/>
          <w:szCs w:val="28"/>
        </w:rPr>
        <w:t xml:space="preserve"> муниципального </w:t>
      </w:r>
      <w:r w:rsidR="0003175D">
        <w:rPr>
          <w:b/>
          <w:color w:val="000000" w:themeColor="text1"/>
          <w:sz w:val="28"/>
          <w:szCs w:val="28"/>
        </w:rPr>
        <w:t xml:space="preserve">лесного </w:t>
      </w:r>
      <w:r w:rsidRPr="0003175D">
        <w:rPr>
          <w:b/>
          <w:color w:val="000000" w:themeColor="text1"/>
          <w:sz w:val="28"/>
          <w:szCs w:val="28"/>
        </w:rPr>
        <w:t>контроля</w:t>
      </w:r>
      <w:r w:rsidRPr="0003175D">
        <w:rPr>
          <w:b/>
          <w:color w:val="000000" w:themeColor="text1"/>
          <w:spacing w:val="-6"/>
          <w:sz w:val="28"/>
          <w:szCs w:val="28"/>
        </w:rPr>
        <w:t xml:space="preserve"> </w:t>
      </w:r>
      <w:r w:rsidRPr="0003175D">
        <w:rPr>
          <w:b/>
          <w:color w:val="000000"/>
          <w:sz w:val="28"/>
          <w:szCs w:val="28"/>
        </w:rPr>
        <w:t>на территории</w:t>
      </w:r>
      <w:r w:rsidRPr="0003175D">
        <w:rPr>
          <w:b/>
          <w:color w:val="000000"/>
        </w:rPr>
        <w:t xml:space="preserve"> </w:t>
      </w:r>
      <w:r w:rsidR="003C64FB" w:rsidRPr="003C64FB">
        <w:rPr>
          <w:b/>
          <w:color w:val="000000" w:themeColor="text1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03175D">
        <w:rPr>
          <w:b/>
          <w:i/>
          <w:iCs/>
          <w:color w:val="000000" w:themeColor="text1"/>
          <w:sz w:val="28"/>
          <w:szCs w:val="28"/>
        </w:rPr>
        <w:t xml:space="preserve"> </w:t>
      </w:r>
      <w:r w:rsidRPr="0003175D">
        <w:rPr>
          <w:b/>
          <w:color w:val="000000" w:themeColor="text1"/>
          <w:sz w:val="28"/>
          <w:szCs w:val="28"/>
        </w:rPr>
        <w:t>на 202</w:t>
      </w:r>
      <w:r w:rsidR="00167F6A">
        <w:rPr>
          <w:b/>
          <w:color w:val="000000" w:themeColor="text1"/>
          <w:sz w:val="28"/>
          <w:szCs w:val="28"/>
        </w:rPr>
        <w:t>3</w:t>
      </w:r>
      <w:r w:rsidRPr="0003175D">
        <w:rPr>
          <w:b/>
          <w:color w:val="000000" w:themeColor="text1"/>
          <w:sz w:val="28"/>
          <w:szCs w:val="28"/>
        </w:rPr>
        <w:t xml:space="preserve"> год</w:t>
      </w:r>
      <w:r w:rsidRPr="0003175D">
        <w:rPr>
          <w:b/>
          <w:sz w:val="28"/>
          <w:szCs w:val="28"/>
        </w:rPr>
        <w:t xml:space="preserve"> </w:t>
      </w:r>
    </w:p>
    <w:bookmarkEnd w:id="0"/>
    <w:p w14:paraId="1574C58E" w14:textId="77777777" w:rsidR="0060606B" w:rsidRPr="00841D54" w:rsidRDefault="0060606B" w:rsidP="008D5D3F">
      <w:pPr>
        <w:shd w:val="clear" w:color="auto" w:fill="FFFFFF"/>
        <w:spacing w:line="360" w:lineRule="auto"/>
        <w:rPr>
          <w:color w:val="000000" w:themeColor="text1"/>
          <w:sz w:val="28"/>
          <w:szCs w:val="28"/>
        </w:rPr>
      </w:pPr>
    </w:p>
    <w:p w14:paraId="7EF1358E" w14:textId="546F0DDD" w:rsidR="00FD60FC" w:rsidRPr="00100FB2" w:rsidRDefault="00E92D95" w:rsidP="00FD60FC">
      <w:pPr>
        <w:shd w:val="clear" w:color="auto" w:fill="FFFFFF"/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  <w:sz w:val="28"/>
          <w:szCs w:val="28"/>
        </w:rPr>
        <w:tab/>
      </w:r>
      <w:r w:rsidR="00FD60FC" w:rsidRPr="00100FB2">
        <w:rPr>
          <w:color w:val="000000" w:themeColor="text1"/>
        </w:rPr>
        <w:t xml:space="preserve">Настоящая программа профилактики рисков причинения вреда (ущерба) охраняемым законом ценностям при осуществлении муниципального </w:t>
      </w:r>
      <w:r w:rsidRPr="00100FB2">
        <w:rPr>
          <w:color w:val="000000" w:themeColor="text1"/>
        </w:rPr>
        <w:t>лесного контроля (далее - Программа)</w:t>
      </w:r>
      <w:r w:rsidR="00FD60FC" w:rsidRPr="00100FB2">
        <w:rPr>
          <w:color w:val="000000" w:themeColor="text1"/>
        </w:rPr>
        <w:t xml:space="preserve"> устанавливает порядок проведения профилактических мероприятий, направленных на предупреждение причинения вреда (ущерба) охраняемым законом ценностям, соблюдение которых оценивается в рамках осуществления муниципального </w:t>
      </w:r>
      <w:r w:rsidRPr="00100FB2">
        <w:rPr>
          <w:color w:val="000000" w:themeColor="text1"/>
        </w:rPr>
        <w:t>лесного контроля</w:t>
      </w:r>
      <w:r w:rsidR="00FD60FC" w:rsidRPr="00100FB2">
        <w:rPr>
          <w:color w:val="000000" w:themeColor="text1"/>
        </w:rPr>
        <w:t xml:space="preserve"> (далее – муниципальный контроль).</w:t>
      </w:r>
    </w:p>
    <w:p w14:paraId="06A08831" w14:textId="77777777" w:rsidR="00FD60FC" w:rsidRPr="00100FB2" w:rsidRDefault="00FD60FC" w:rsidP="0003175D">
      <w:pPr>
        <w:shd w:val="clear" w:color="auto" w:fill="FFFFFF"/>
        <w:spacing w:line="360" w:lineRule="auto"/>
        <w:jc w:val="center"/>
        <w:rPr>
          <w:color w:val="000000" w:themeColor="text1"/>
        </w:rPr>
      </w:pPr>
    </w:p>
    <w:p w14:paraId="7107CF7E" w14:textId="1B4F998B" w:rsidR="0076056A" w:rsidRPr="00100FB2" w:rsidRDefault="0060606B" w:rsidP="0003175D">
      <w:pPr>
        <w:shd w:val="clear" w:color="auto" w:fill="FFFFFF"/>
        <w:spacing w:line="360" w:lineRule="auto"/>
        <w:jc w:val="center"/>
        <w:rPr>
          <w:color w:val="000000" w:themeColor="text1"/>
        </w:rPr>
      </w:pPr>
      <w:r w:rsidRPr="00100FB2">
        <w:rPr>
          <w:color w:val="000000" w:themeColor="text1"/>
        </w:rPr>
        <w:t>1.</w:t>
      </w:r>
      <w:r w:rsidR="0076056A" w:rsidRPr="00100FB2">
        <w:rPr>
          <w:color w:val="000000" w:themeColor="text1"/>
        </w:rPr>
        <w:t xml:space="preserve"> Анализ текущего состояния осуществления </w:t>
      </w:r>
      <w:r w:rsidR="00124724" w:rsidRPr="00100FB2">
        <w:rPr>
          <w:color w:val="000000" w:themeColor="text1"/>
        </w:rPr>
        <w:t xml:space="preserve">муниципального </w:t>
      </w:r>
      <w:r w:rsidR="0076056A" w:rsidRPr="00100FB2">
        <w:rPr>
          <w:color w:val="000000" w:themeColor="text1"/>
        </w:rPr>
        <w:t xml:space="preserve">контроля, описание текущего развития профилактической деятельности, характеристика проблем, на решение которых направлена </w:t>
      </w:r>
      <w:r w:rsidR="00E25E0A" w:rsidRPr="00100FB2">
        <w:rPr>
          <w:color w:val="000000" w:themeColor="text1"/>
        </w:rPr>
        <w:t>П</w:t>
      </w:r>
      <w:r w:rsidR="0076056A" w:rsidRPr="00100FB2">
        <w:rPr>
          <w:color w:val="000000" w:themeColor="text1"/>
        </w:rPr>
        <w:t>рограмма профилактики</w:t>
      </w:r>
      <w:r w:rsidR="00E25E0A" w:rsidRPr="00100FB2">
        <w:rPr>
          <w:color w:val="000000" w:themeColor="text1"/>
          <w:shd w:val="clear" w:color="auto" w:fill="FFFFFF"/>
        </w:rPr>
        <w:t xml:space="preserve"> рисков причинения вреда (ущерба) охраняемым законом ценностям </w:t>
      </w:r>
      <w:r w:rsidR="00E92D95" w:rsidRPr="00100FB2">
        <w:rPr>
          <w:color w:val="000000" w:themeColor="text1"/>
          <w:shd w:val="clear" w:color="auto" w:fill="FFFFFF"/>
        </w:rPr>
        <w:t>при осуществлении</w:t>
      </w:r>
      <w:r w:rsidR="00E25E0A" w:rsidRPr="00100FB2">
        <w:rPr>
          <w:color w:val="000000" w:themeColor="text1"/>
        </w:rPr>
        <w:t xml:space="preserve"> муниципального контроля</w:t>
      </w:r>
      <w:r w:rsidR="00E25E0A" w:rsidRPr="00100FB2">
        <w:rPr>
          <w:color w:val="000000" w:themeColor="text1"/>
          <w:spacing w:val="-6"/>
        </w:rPr>
        <w:t xml:space="preserve"> </w:t>
      </w:r>
      <w:r w:rsidR="00E25E0A" w:rsidRPr="00100FB2">
        <w:rPr>
          <w:color w:val="000000"/>
        </w:rPr>
        <w:t xml:space="preserve">на территории </w:t>
      </w:r>
      <w:r w:rsidR="006F4DE7" w:rsidRPr="00100FB2">
        <w:rPr>
          <w:color w:val="000000" w:themeColor="text1"/>
        </w:rPr>
        <w:t xml:space="preserve">сельского поселения Узюково муниципального района Ставропольский Самарской области </w:t>
      </w:r>
      <w:r w:rsidR="00E25E0A" w:rsidRPr="00100FB2">
        <w:rPr>
          <w:color w:val="000000" w:themeColor="text1"/>
        </w:rPr>
        <w:t>на 202</w:t>
      </w:r>
      <w:r w:rsidR="00167F6A" w:rsidRPr="00100FB2">
        <w:rPr>
          <w:color w:val="000000" w:themeColor="text1"/>
        </w:rPr>
        <w:t>3</w:t>
      </w:r>
      <w:r w:rsidR="00E25E0A" w:rsidRPr="00100FB2">
        <w:rPr>
          <w:color w:val="000000" w:themeColor="text1"/>
        </w:rPr>
        <w:t xml:space="preserve"> год</w:t>
      </w:r>
      <w:r w:rsidR="00C45E3D" w:rsidRPr="00100FB2">
        <w:rPr>
          <w:color w:val="000000" w:themeColor="text1"/>
        </w:rPr>
        <w:t xml:space="preserve"> (далее – Программа профилактики)</w:t>
      </w:r>
    </w:p>
    <w:p w14:paraId="577FB0F6" w14:textId="77FF0589" w:rsidR="0076056A" w:rsidRPr="00100FB2" w:rsidRDefault="0076056A" w:rsidP="008D5D3F">
      <w:pPr>
        <w:shd w:val="clear" w:color="auto" w:fill="FFFFFF"/>
        <w:spacing w:line="360" w:lineRule="auto"/>
        <w:jc w:val="center"/>
        <w:rPr>
          <w:b/>
          <w:bCs/>
          <w:color w:val="000000" w:themeColor="text1"/>
        </w:rPr>
      </w:pPr>
    </w:p>
    <w:p w14:paraId="3065CD54" w14:textId="740D89C4" w:rsidR="004D08E8" w:rsidRPr="00100FB2" w:rsidRDefault="006D4B03" w:rsidP="000C41D0">
      <w:pPr>
        <w:shd w:val="clear" w:color="auto" w:fill="FFFFFF"/>
        <w:spacing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t xml:space="preserve">1.1. </w:t>
      </w:r>
      <w:r w:rsidR="009A14CF" w:rsidRPr="00100FB2">
        <w:rPr>
          <w:color w:val="000000" w:themeColor="text1"/>
        </w:rPr>
        <w:t xml:space="preserve">Анализ текущего состояния осуществления </w:t>
      </w:r>
      <w:r w:rsidR="00E25E0A" w:rsidRPr="00100FB2">
        <w:rPr>
          <w:color w:val="000000" w:themeColor="text1"/>
        </w:rPr>
        <w:t xml:space="preserve">муниципального </w:t>
      </w:r>
      <w:r w:rsidR="009A14CF" w:rsidRPr="00100FB2">
        <w:rPr>
          <w:color w:val="000000" w:themeColor="text1"/>
        </w:rPr>
        <w:t>контроля</w:t>
      </w:r>
      <w:r w:rsidRPr="00100FB2">
        <w:rPr>
          <w:color w:val="000000" w:themeColor="text1"/>
        </w:rPr>
        <w:t>.</w:t>
      </w:r>
    </w:p>
    <w:p w14:paraId="7452A642" w14:textId="0EFDD2F7" w:rsidR="00E92D95" w:rsidRPr="00100FB2" w:rsidRDefault="00E92D95" w:rsidP="00E92D95">
      <w:pPr>
        <w:shd w:val="clear" w:color="auto" w:fill="FFFFFF"/>
        <w:spacing w:line="360" w:lineRule="auto"/>
        <w:ind w:firstLine="709"/>
        <w:jc w:val="both"/>
        <w:rPr>
          <w:color w:val="000000"/>
        </w:rPr>
      </w:pPr>
      <w:r w:rsidRPr="00100FB2">
        <w:rPr>
          <w:color w:val="000000"/>
        </w:rPr>
        <w:t xml:space="preserve">Объектами при осуществлении муниципального контроля являются лесные участки, находящиеся в муниципальной собственности </w:t>
      </w:r>
      <w:r w:rsidR="006F4DE7" w:rsidRPr="00100FB2">
        <w:rPr>
          <w:color w:val="000000"/>
        </w:rPr>
        <w:t>сельского поселения Узюково муниципального района Ставропольский Самарской области</w:t>
      </w:r>
      <w:r w:rsidRPr="00100FB2">
        <w:rPr>
          <w:color w:val="000000"/>
        </w:rPr>
        <w:t xml:space="preserve">. </w:t>
      </w:r>
    </w:p>
    <w:p w14:paraId="489E2B90" w14:textId="67DC2B65" w:rsidR="00E92D95" w:rsidRPr="00100FB2" w:rsidRDefault="00E92D95" w:rsidP="00E92D95">
      <w:pPr>
        <w:shd w:val="clear" w:color="auto" w:fill="FFFFFF"/>
        <w:spacing w:line="360" w:lineRule="auto"/>
        <w:ind w:firstLine="709"/>
        <w:jc w:val="both"/>
        <w:rPr>
          <w:color w:val="000000"/>
        </w:rPr>
      </w:pPr>
      <w:r w:rsidRPr="00100FB2">
        <w:rPr>
          <w:color w:val="000000"/>
        </w:rPr>
        <w:t xml:space="preserve">До настоящего времени право муниципальной собственности на лесные участки не </w:t>
      </w:r>
      <w:r w:rsidR="007A1D2F" w:rsidRPr="00100FB2">
        <w:rPr>
          <w:color w:val="000000"/>
        </w:rPr>
        <w:t>зарегистрировано</w:t>
      </w:r>
      <w:r w:rsidRPr="00100FB2">
        <w:rPr>
          <w:color w:val="000000"/>
        </w:rPr>
        <w:t>.</w:t>
      </w:r>
    </w:p>
    <w:p w14:paraId="33850959" w14:textId="3A634A56" w:rsidR="00E92D95" w:rsidRPr="00100FB2" w:rsidRDefault="007A1D2F" w:rsidP="00E92D95">
      <w:pPr>
        <w:shd w:val="clear" w:color="auto" w:fill="FFFFFF"/>
        <w:spacing w:line="360" w:lineRule="auto"/>
        <w:ind w:firstLine="709"/>
        <w:jc w:val="both"/>
        <w:rPr>
          <w:color w:val="000000"/>
        </w:rPr>
      </w:pPr>
      <w:r w:rsidRPr="00100FB2">
        <w:rPr>
          <w:color w:val="000000"/>
        </w:rPr>
        <w:t>Вместе с тем, о</w:t>
      </w:r>
      <w:r w:rsidR="00E92D95" w:rsidRPr="00100FB2">
        <w:rPr>
          <w:color w:val="000000"/>
        </w:rPr>
        <w:t xml:space="preserve">тсутствие планового характера в муниципальном лесном контроле обусловлено тем, что федеральными органами государственной власти при определении </w:t>
      </w:r>
      <w:r w:rsidR="00E92D95" w:rsidRPr="00100FB2">
        <w:rPr>
          <w:color w:val="000000"/>
        </w:rPr>
        <w:lastRenderedPageBreak/>
        <w:t xml:space="preserve">планового (риск-ориентированного) подхода к проведению контрольных мероприятий рекомендовано определять группы рисков в объектах муниципального контроля с учетом правоприменительной практики, существовавшей на момент утверждения положения о соответствующем виде муниципального контроля. В большинстве поселений и муниципальных районах Самарской области фактически муниципальный лесной контроль системно не осуществлялся. Соответственно, отсутствует информация, позволяющая провести градацию объектов муниципального контроля по рискам для целей определения периодичности плановых контрольных мероприятий. </w:t>
      </w:r>
    </w:p>
    <w:p w14:paraId="5E48F5AD" w14:textId="328A27A0" w:rsidR="00AB14B6" w:rsidRPr="00100FB2" w:rsidRDefault="006D4B03" w:rsidP="00E92D95">
      <w:pPr>
        <w:shd w:val="clear" w:color="auto" w:fill="FFFFFF"/>
        <w:spacing w:line="360" w:lineRule="auto"/>
        <w:ind w:firstLine="709"/>
        <w:jc w:val="both"/>
      </w:pPr>
      <w:r w:rsidRPr="00100FB2">
        <w:rPr>
          <w:color w:val="000000" w:themeColor="text1"/>
        </w:rPr>
        <w:t>1.2. О</w:t>
      </w:r>
      <w:r w:rsidR="009A14CF" w:rsidRPr="00100FB2">
        <w:rPr>
          <w:color w:val="000000" w:themeColor="text1"/>
        </w:rPr>
        <w:t>писание текущего развития профилактической деятельности</w:t>
      </w:r>
      <w:r w:rsidR="00AB14B6" w:rsidRPr="00100FB2">
        <w:t>.</w:t>
      </w:r>
    </w:p>
    <w:p w14:paraId="11087278" w14:textId="609FF827" w:rsidR="00FD6206" w:rsidRPr="00100FB2" w:rsidRDefault="00FD6206" w:rsidP="00FD6206">
      <w:pPr>
        <w:shd w:val="clear" w:color="auto" w:fill="FFFFFF"/>
        <w:spacing w:line="360" w:lineRule="auto"/>
        <w:ind w:firstLine="709"/>
        <w:jc w:val="both"/>
        <w:rPr>
          <w:color w:val="000000" w:themeColor="text1"/>
          <w:highlight w:val="yellow"/>
        </w:rPr>
      </w:pPr>
      <w:r w:rsidRPr="00100FB2">
        <w:rPr>
          <w:color w:val="000000" w:themeColor="text1"/>
        </w:rPr>
        <w:t xml:space="preserve">Профилактическая деятельность в соответствии с </w:t>
      </w:r>
      <w:r w:rsidRPr="00100FB2">
        <w:rPr>
          <w:color w:val="000000" w:themeColor="text1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100FB2">
        <w:rPr>
          <w:color w:val="000000"/>
        </w:rPr>
        <w:t xml:space="preserve">администрацией </w:t>
      </w:r>
      <w:r w:rsidR="006F4DE7" w:rsidRPr="00100FB2">
        <w:rPr>
          <w:color w:val="000000"/>
        </w:rPr>
        <w:t xml:space="preserve">сельского поселения Узюково муниципального района Ставропольский Самарской области </w:t>
      </w:r>
      <w:r w:rsidRPr="00100FB2">
        <w:rPr>
          <w:color w:val="000000"/>
        </w:rPr>
        <w:t xml:space="preserve">(далее – уполномоченный орган) </w:t>
      </w:r>
      <w:r w:rsidRPr="00100FB2">
        <w:rPr>
          <w:color w:val="000000" w:themeColor="text1"/>
        </w:rPr>
        <w:t>на системной основе</w:t>
      </w:r>
      <w:r w:rsidRPr="00100FB2">
        <w:rPr>
          <w:color w:val="000000" w:themeColor="text1"/>
          <w:shd w:val="clear" w:color="auto" w:fill="FFFFFF"/>
        </w:rPr>
        <w:t xml:space="preserve"> не осуществлялась</w:t>
      </w:r>
      <w:r w:rsidRPr="00100FB2">
        <w:rPr>
          <w:color w:val="000000" w:themeColor="text1"/>
        </w:rPr>
        <w:t>.</w:t>
      </w:r>
    </w:p>
    <w:p w14:paraId="1F0671B6" w14:textId="50159CCC" w:rsidR="007A1D2F" w:rsidRPr="00100FB2" w:rsidRDefault="00FD6206" w:rsidP="00FD6206">
      <w:pPr>
        <w:shd w:val="clear" w:color="auto" w:fill="FFFFFF"/>
        <w:spacing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t xml:space="preserve">1.3. </w:t>
      </w:r>
      <w:r w:rsidR="007A1D2F" w:rsidRPr="00100FB2">
        <w:rPr>
          <w:color w:val="000000" w:themeColor="text1"/>
        </w:rPr>
        <w:t>Главной задачей уполномоченного органа при осуществлении муниципального контроля является усиление профилактической работы в отношении объектов контроля, обеспечивая приоритет проведения профилактики.</w:t>
      </w:r>
    </w:p>
    <w:p w14:paraId="0428F7BB" w14:textId="0CE12883" w:rsidR="00FD6206" w:rsidRPr="00100FB2" w:rsidRDefault="00FD6206" w:rsidP="00FD6206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00FB2">
        <w:rPr>
          <w:rFonts w:ascii="Times New Roman" w:hAnsi="Times New Roman" w:cs="Times New Roman"/>
          <w:bCs/>
          <w:iCs/>
          <w:sz w:val="24"/>
          <w:szCs w:val="24"/>
        </w:rPr>
        <w:t xml:space="preserve">Мероприятия </w:t>
      </w:r>
      <w:r w:rsidR="00005A83" w:rsidRPr="00100FB2">
        <w:rPr>
          <w:rFonts w:ascii="Times New Roman" w:hAnsi="Times New Roman" w:cs="Times New Roman"/>
          <w:bCs/>
          <w:iCs/>
          <w:sz w:val="24"/>
          <w:szCs w:val="24"/>
        </w:rPr>
        <w:t>П</w:t>
      </w:r>
      <w:r w:rsidRPr="00100FB2">
        <w:rPr>
          <w:rFonts w:ascii="Times New Roman" w:hAnsi="Times New Roman" w:cs="Times New Roman"/>
          <w:bCs/>
          <w:iCs/>
          <w:sz w:val="24"/>
          <w:szCs w:val="24"/>
        </w:rPr>
        <w:t>рограммы профилактики</w:t>
      </w:r>
      <w:r w:rsidRPr="00100FB2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будут способствовать </w:t>
      </w:r>
      <w:r w:rsidRPr="00100FB2">
        <w:rPr>
          <w:rFonts w:ascii="Times New Roman" w:hAnsi="Times New Roman" w:cs="Times New Roman"/>
          <w:bCs/>
          <w:iCs/>
          <w:sz w:val="24"/>
          <w:szCs w:val="24"/>
        </w:rPr>
        <w:t>решению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</w:t>
      </w:r>
      <w:r w:rsidR="007A1D2F" w:rsidRPr="00100FB2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Pr="00100FB2">
        <w:rPr>
          <w:rFonts w:ascii="Times New Roman" w:hAnsi="Times New Roman" w:cs="Times New Roman"/>
          <w:bCs/>
          <w:iCs/>
          <w:sz w:val="24"/>
          <w:szCs w:val="24"/>
        </w:rPr>
        <w:t xml:space="preserve"> предусмотренными законодательством и муниципальными правовыми актами</w:t>
      </w:r>
      <w:r w:rsidR="007A1D2F" w:rsidRPr="00100FB2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Pr="00100FB2">
        <w:rPr>
          <w:rFonts w:ascii="Times New Roman" w:hAnsi="Times New Roman" w:cs="Times New Roman"/>
          <w:bCs/>
          <w:iCs/>
          <w:sz w:val="24"/>
          <w:szCs w:val="24"/>
        </w:rPr>
        <w:t xml:space="preserve"> способами. </w:t>
      </w:r>
    </w:p>
    <w:p w14:paraId="364F243E" w14:textId="4846D733" w:rsidR="00F46B11" w:rsidRPr="00100FB2" w:rsidRDefault="00C45E3D" w:rsidP="00233FD4">
      <w:pPr>
        <w:pStyle w:val="s1"/>
        <w:shd w:val="clear" w:color="auto" w:fill="FFFFFF"/>
        <w:jc w:val="center"/>
        <w:rPr>
          <w:color w:val="000000" w:themeColor="text1"/>
        </w:rPr>
      </w:pPr>
      <w:r w:rsidRPr="00100FB2">
        <w:rPr>
          <w:color w:val="000000" w:themeColor="text1"/>
        </w:rPr>
        <w:t xml:space="preserve">2. Цели и задачи реализации </w:t>
      </w:r>
      <w:r w:rsidR="00510087" w:rsidRPr="00100FB2">
        <w:rPr>
          <w:color w:val="000000" w:themeColor="text1"/>
        </w:rPr>
        <w:t>П</w:t>
      </w:r>
      <w:r w:rsidRPr="00100FB2">
        <w:rPr>
          <w:color w:val="000000" w:themeColor="text1"/>
        </w:rPr>
        <w:t>рограммы профилактики</w:t>
      </w:r>
    </w:p>
    <w:p w14:paraId="703EAC77" w14:textId="77777777" w:rsidR="002D40B8" w:rsidRPr="00100FB2" w:rsidRDefault="002D40B8" w:rsidP="002D40B8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t>2.1. Целями профилактики рисков причинения вреда (ущерба) охраняемым законом ценностям являются:</w:t>
      </w:r>
    </w:p>
    <w:p w14:paraId="0E4D0917" w14:textId="27E570D4" w:rsidR="007A1D2F" w:rsidRPr="00100FB2" w:rsidRDefault="002D40B8" w:rsidP="002D40B8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t xml:space="preserve">1) </w:t>
      </w:r>
      <w:r w:rsidR="007A1D2F" w:rsidRPr="00100FB2">
        <w:rPr>
          <w:color w:val="000000" w:themeColor="text1"/>
        </w:rPr>
        <w:t>предупреждение нарушений обязательных требований в сфере муниципального контроля;</w:t>
      </w:r>
    </w:p>
    <w:p w14:paraId="2F6B50E9" w14:textId="0DDEF2DB" w:rsidR="002D40B8" w:rsidRPr="00100FB2" w:rsidRDefault="007A1D2F" w:rsidP="002D40B8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t xml:space="preserve">2) </w:t>
      </w:r>
      <w:r w:rsidR="002D40B8" w:rsidRPr="00100FB2">
        <w:rPr>
          <w:color w:val="000000" w:themeColor="text1"/>
        </w:rPr>
        <w:t>стимулирование добросовестного соблюдения обязательных требований всеми контролируемыми лицами;</w:t>
      </w:r>
    </w:p>
    <w:p w14:paraId="430BC1E7" w14:textId="1BE8D0CE" w:rsidR="002D40B8" w:rsidRPr="00100FB2" w:rsidRDefault="007A1D2F" w:rsidP="002D40B8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t xml:space="preserve">3) устранение существующих и потенциальных условий, причин и факторов, способных привести к нарушению обязательных требований и угрозе причинения, либо причинения вреда; </w:t>
      </w:r>
    </w:p>
    <w:p w14:paraId="185D4D97" w14:textId="77777777" w:rsidR="007A1D2F" w:rsidRPr="00100FB2" w:rsidRDefault="007A1D2F" w:rsidP="007A1D2F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t xml:space="preserve">4) </w:t>
      </w:r>
      <w:r w:rsidR="002D40B8" w:rsidRPr="00100FB2">
        <w:rPr>
          <w:color w:val="000000" w:themeColor="text1"/>
        </w:rPr>
        <w:t>создание условий для доведения обязательных требований до контролируемых лиц, повышение информирова</w:t>
      </w:r>
      <w:r w:rsidRPr="00100FB2">
        <w:rPr>
          <w:color w:val="000000" w:themeColor="text1"/>
        </w:rPr>
        <w:t>нности о способах их соблюдения;</w:t>
      </w:r>
    </w:p>
    <w:p w14:paraId="57E2B109" w14:textId="77777777" w:rsidR="007A1D2F" w:rsidRPr="00100FB2" w:rsidRDefault="007A1D2F" w:rsidP="007A1D2F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lastRenderedPageBreak/>
        <w:t>5) предотвращение угрозы причинения, либо причинения вреда (ущерба) охраняемым законом ценностям вследствие нарушений обязательных требований;</w:t>
      </w:r>
    </w:p>
    <w:p w14:paraId="389F712B" w14:textId="6B08C3D5" w:rsidR="007A1D2F" w:rsidRPr="00100FB2" w:rsidRDefault="007A1D2F" w:rsidP="007A1D2F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t>6) формирование моделей социально-ответственного, добросовестного, правового поведения контролируемых лиц;</w:t>
      </w:r>
    </w:p>
    <w:p w14:paraId="34DBD9EC" w14:textId="6F05BAA8" w:rsidR="007A1D2F" w:rsidRPr="00100FB2" w:rsidRDefault="00CB24DE" w:rsidP="007A1D2F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t>7)</w:t>
      </w:r>
      <w:r w:rsidR="007A1D2F" w:rsidRPr="00100FB2">
        <w:rPr>
          <w:color w:val="000000" w:themeColor="text1"/>
        </w:rPr>
        <w:t xml:space="preserve"> повышение прозрачности системы контрольно</w:t>
      </w:r>
      <w:r w:rsidRPr="00100FB2">
        <w:rPr>
          <w:color w:val="000000" w:themeColor="text1"/>
        </w:rPr>
        <w:t>й</w:t>
      </w:r>
      <w:r w:rsidR="007A1D2F" w:rsidRPr="00100FB2">
        <w:rPr>
          <w:color w:val="000000" w:themeColor="text1"/>
        </w:rPr>
        <w:t xml:space="preserve"> деятельности.</w:t>
      </w:r>
    </w:p>
    <w:p w14:paraId="564B5959" w14:textId="77777777" w:rsidR="002D40B8" w:rsidRPr="00100FB2" w:rsidRDefault="002D40B8" w:rsidP="002D40B8">
      <w:pPr>
        <w:shd w:val="clear" w:color="auto" w:fill="FFFFFF"/>
        <w:spacing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23AF8FBD" w14:textId="49D6A05D" w:rsidR="002D40B8" w:rsidRPr="00100FB2" w:rsidRDefault="002D40B8" w:rsidP="002D40B8">
      <w:pPr>
        <w:shd w:val="clear" w:color="auto" w:fill="FFFFFF"/>
        <w:spacing w:line="360" w:lineRule="auto"/>
        <w:ind w:firstLine="709"/>
        <w:jc w:val="both"/>
      </w:pPr>
      <w:r w:rsidRPr="00100FB2">
        <w:rPr>
          <w:color w:val="000000" w:themeColor="text1"/>
        </w:rPr>
        <w:t>1) анализ выявленных в результате проведения муниципального контроля</w:t>
      </w:r>
      <w:r w:rsidRPr="00100FB2">
        <w:rPr>
          <w:color w:val="000000" w:themeColor="text1"/>
          <w:spacing w:val="-6"/>
        </w:rPr>
        <w:t xml:space="preserve"> </w:t>
      </w:r>
      <w:r w:rsidRPr="00100FB2">
        <w:rPr>
          <w:color w:val="000000" w:themeColor="text1"/>
        </w:rPr>
        <w:t>нарушений обязательных требований</w:t>
      </w:r>
      <w:r w:rsidRPr="00100FB2">
        <w:t>;</w:t>
      </w:r>
    </w:p>
    <w:p w14:paraId="2C1888BB" w14:textId="1EEAB15B" w:rsidR="00CB24DE" w:rsidRPr="00100FB2" w:rsidRDefault="002D40B8" w:rsidP="00CB24DE">
      <w:pPr>
        <w:shd w:val="clear" w:color="auto" w:fill="FFFFFF"/>
        <w:spacing w:line="360" w:lineRule="auto"/>
        <w:ind w:firstLine="709"/>
        <w:jc w:val="both"/>
      </w:pPr>
      <w:r w:rsidRPr="00100FB2">
        <w:t xml:space="preserve">2) </w:t>
      </w:r>
      <w:r w:rsidR="00CB24DE" w:rsidRPr="00100FB2">
        <w:t>оценка возможной угрозы причинения, либо причинения вреда (ущерба) (каким ценностям), выработка и реализация профилактических мер, способствующих ее снижению;</w:t>
      </w:r>
    </w:p>
    <w:p w14:paraId="3B1473E7" w14:textId="3BAC38EF" w:rsidR="00CB24DE" w:rsidRPr="00100FB2" w:rsidRDefault="002D40B8" w:rsidP="006F4DE7">
      <w:pPr>
        <w:shd w:val="clear" w:color="auto" w:fill="FFFFFF"/>
        <w:spacing w:line="360" w:lineRule="auto"/>
        <w:ind w:firstLine="709"/>
        <w:jc w:val="both"/>
      </w:pPr>
      <w:r w:rsidRPr="00100FB2">
        <w:t xml:space="preserve">3) </w:t>
      </w:r>
      <w:r w:rsidR="00CB24DE" w:rsidRPr="00100FB2">
        <w:t xml:space="preserve">оценка состояния подконтрольной среды и установление зависимости видов, форм и интенсивности профилактических мероприятий от присвоенных контролируемым лицам категорий риска; </w:t>
      </w:r>
    </w:p>
    <w:p w14:paraId="1A4C7A04" w14:textId="0A6A5F2B" w:rsidR="00CB24DE" w:rsidRPr="00100FB2" w:rsidRDefault="00CB24DE" w:rsidP="00CB24DE">
      <w:pPr>
        <w:shd w:val="clear" w:color="auto" w:fill="FFFFFF"/>
        <w:spacing w:line="360" w:lineRule="auto"/>
        <w:ind w:firstLine="709"/>
        <w:jc w:val="both"/>
      </w:pPr>
      <w:r w:rsidRPr="00100FB2">
        <w:t>4) выявление факторов угрозы причинения, либо причинения вреда (ущерба), причин и условий, способствующих нарушению обязательных требований, определение способов устранения или снижения угрозы;</w:t>
      </w:r>
    </w:p>
    <w:p w14:paraId="49B5F400" w14:textId="618EDD35" w:rsidR="00CB24DE" w:rsidRPr="00100FB2" w:rsidRDefault="00CB24DE" w:rsidP="00CB24DE">
      <w:pPr>
        <w:shd w:val="clear" w:color="auto" w:fill="FFFFFF"/>
        <w:spacing w:line="360" w:lineRule="auto"/>
        <w:ind w:firstLine="709"/>
        <w:jc w:val="both"/>
      </w:pPr>
      <w:r w:rsidRPr="00100FB2">
        <w:t>5) создание условий для изменения ценностного отношения контролируемых лиц к рисковому поведению, формирования позитивной ответственности за свое поведение, поддержания мотивации к добросовестному поведению;</w:t>
      </w:r>
    </w:p>
    <w:p w14:paraId="15D26C84" w14:textId="7DB2C746" w:rsidR="00CB24DE" w:rsidRPr="00100FB2" w:rsidRDefault="00CB24DE" w:rsidP="00CB24DE">
      <w:pPr>
        <w:shd w:val="clear" w:color="auto" w:fill="FFFFFF"/>
        <w:spacing w:line="360" w:lineRule="auto"/>
        <w:ind w:firstLine="709"/>
        <w:jc w:val="both"/>
      </w:pPr>
      <w:r w:rsidRPr="00100FB2">
        <w:t>6) регулярная ревизия обязательных требований и принятие мер к обеспечению реального влияния на подконтрольную сферу комплекса обязательных требований, соблюдение которых составляет предмет муниципального контроля;</w:t>
      </w:r>
    </w:p>
    <w:p w14:paraId="5A385073" w14:textId="664B0A2F" w:rsidR="00CB24DE" w:rsidRPr="00100FB2" w:rsidRDefault="00CB24DE" w:rsidP="00CB24DE">
      <w:pPr>
        <w:shd w:val="clear" w:color="auto" w:fill="FFFFFF"/>
        <w:spacing w:line="360" w:lineRule="auto"/>
        <w:ind w:firstLine="709"/>
        <w:jc w:val="both"/>
      </w:pPr>
      <w:r w:rsidRPr="00100FB2">
        <w:t>7) формирование единого понимания обязательных требований у всех участников контрольной деятельности;</w:t>
      </w:r>
    </w:p>
    <w:p w14:paraId="04E456AB" w14:textId="22CD1F8A" w:rsidR="00CB24DE" w:rsidRPr="00100FB2" w:rsidRDefault="00CB24DE" w:rsidP="00CB24DE">
      <w:pPr>
        <w:shd w:val="clear" w:color="auto" w:fill="FFFFFF"/>
        <w:spacing w:line="360" w:lineRule="auto"/>
        <w:ind w:firstLine="709"/>
        <w:jc w:val="both"/>
      </w:pPr>
      <w:r w:rsidRPr="00100FB2">
        <w:t>8) повышение уровня правовой грамотности контролируемых лиц, в том числе путем обеспечения доступности информации об обязательных требованиях и необходимых мерах по их исполнению;</w:t>
      </w:r>
    </w:p>
    <w:p w14:paraId="1AAF2E20" w14:textId="36A610E8" w:rsidR="00CB24DE" w:rsidRPr="00100FB2" w:rsidRDefault="00CB24DE" w:rsidP="00CB24DE">
      <w:pPr>
        <w:shd w:val="clear" w:color="auto" w:fill="FFFFFF"/>
        <w:spacing w:line="360" w:lineRule="auto"/>
        <w:ind w:firstLine="709"/>
        <w:jc w:val="both"/>
      </w:pPr>
      <w:r w:rsidRPr="00100FB2">
        <w:t>9) снижение издержек контрольной деятельности и административной нагрузки на контролируемых лиц.</w:t>
      </w:r>
    </w:p>
    <w:p w14:paraId="6B10EC2C" w14:textId="69D6B958" w:rsidR="002D40B8" w:rsidRDefault="002D40B8" w:rsidP="002D40B8">
      <w:pPr>
        <w:shd w:val="clear" w:color="auto" w:fill="FFFFFF"/>
        <w:spacing w:line="360" w:lineRule="auto"/>
        <w:ind w:firstLine="709"/>
        <w:jc w:val="both"/>
      </w:pPr>
    </w:p>
    <w:p w14:paraId="6D915403" w14:textId="7B50D845" w:rsidR="00100FB2" w:rsidRDefault="00100FB2" w:rsidP="002D40B8">
      <w:pPr>
        <w:shd w:val="clear" w:color="auto" w:fill="FFFFFF"/>
        <w:spacing w:line="360" w:lineRule="auto"/>
        <w:ind w:firstLine="709"/>
        <w:jc w:val="both"/>
      </w:pPr>
    </w:p>
    <w:p w14:paraId="6785BF88" w14:textId="1111B6FA" w:rsidR="00100FB2" w:rsidRDefault="00100FB2" w:rsidP="002D40B8">
      <w:pPr>
        <w:shd w:val="clear" w:color="auto" w:fill="FFFFFF"/>
        <w:spacing w:line="360" w:lineRule="auto"/>
        <w:ind w:firstLine="709"/>
        <w:jc w:val="both"/>
      </w:pPr>
    </w:p>
    <w:p w14:paraId="6FA53DE1" w14:textId="3143CF42" w:rsidR="00100FB2" w:rsidRDefault="00100FB2" w:rsidP="002D40B8">
      <w:pPr>
        <w:shd w:val="clear" w:color="auto" w:fill="FFFFFF"/>
        <w:spacing w:line="360" w:lineRule="auto"/>
        <w:ind w:firstLine="709"/>
        <w:jc w:val="both"/>
      </w:pPr>
    </w:p>
    <w:p w14:paraId="1172EDD2" w14:textId="77777777" w:rsidR="00100FB2" w:rsidRPr="00100FB2" w:rsidRDefault="00100FB2" w:rsidP="002D40B8">
      <w:pPr>
        <w:shd w:val="clear" w:color="auto" w:fill="FFFFFF"/>
        <w:spacing w:line="360" w:lineRule="auto"/>
        <w:ind w:firstLine="709"/>
        <w:jc w:val="both"/>
      </w:pPr>
    </w:p>
    <w:p w14:paraId="51B52589" w14:textId="2E3C86AC" w:rsidR="002235FA" w:rsidRPr="00100FB2" w:rsidRDefault="0076056A" w:rsidP="0076056A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100FB2">
        <w:rPr>
          <w:color w:val="22272F"/>
        </w:rPr>
        <w:t xml:space="preserve">3. Перечень профилактических мероприятий, </w:t>
      </w:r>
    </w:p>
    <w:p w14:paraId="23304304" w14:textId="2A491B9D" w:rsidR="0076056A" w:rsidRPr="00100FB2" w:rsidRDefault="0076056A" w:rsidP="0076056A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100FB2">
        <w:rPr>
          <w:color w:val="22272F"/>
        </w:rPr>
        <w:t>сроки (периодичность) их проведения</w:t>
      </w:r>
    </w:p>
    <w:p w14:paraId="45A78674" w14:textId="34D6DD85" w:rsidR="001736E0" w:rsidRPr="00100FB2" w:rsidRDefault="003C5466" w:rsidP="00857023">
      <w:pPr>
        <w:pStyle w:val="s1"/>
        <w:shd w:val="clear" w:color="auto" w:fill="FFFFFF"/>
        <w:spacing w:line="360" w:lineRule="auto"/>
        <w:ind w:firstLine="709"/>
        <w:jc w:val="both"/>
        <w:rPr>
          <w:color w:val="000000" w:themeColor="text1"/>
        </w:rPr>
      </w:pPr>
      <w:r w:rsidRPr="00100FB2">
        <w:rPr>
          <w:color w:val="000000" w:themeColor="text1"/>
        </w:rPr>
        <w:t xml:space="preserve">3.1. </w:t>
      </w:r>
      <w:r w:rsidR="001736E0" w:rsidRPr="00100FB2">
        <w:rPr>
          <w:color w:val="000000" w:themeColor="text1"/>
        </w:rPr>
        <w:t>В соответствии с Положением о муниципально</w:t>
      </w:r>
      <w:r w:rsidR="00857023" w:rsidRPr="00100FB2">
        <w:rPr>
          <w:color w:val="000000" w:themeColor="text1"/>
        </w:rPr>
        <w:t>м лесном</w:t>
      </w:r>
      <w:r w:rsidR="001736E0" w:rsidRPr="00100FB2">
        <w:rPr>
          <w:color w:val="000000" w:themeColor="text1"/>
        </w:rPr>
        <w:t xml:space="preserve"> контрол</w:t>
      </w:r>
      <w:r w:rsidR="00857023" w:rsidRPr="00100FB2">
        <w:rPr>
          <w:color w:val="000000" w:themeColor="text1"/>
        </w:rPr>
        <w:t xml:space="preserve">е на территории </w:t>
      </w:r>
      <w:r w:rsidR="006F4DE7" w:rsidRPr="00100FB2">
        <w:rPr>
          <w:color w:val="000000" w:themeColor="text1"/>
        </w:rPr>
        <w:t xml:space="preserve">сельского поселения Узюково муниципального района Ставропольский Самарской области </w:t>
      </w:r>
      <w:r w:rsidR="001736E0" w:rsidRPr="00100FB2">
        <w:rPr>
          <w:color w:val="000000" w:themeColor="text1"/>
        </w:rPr>
        <w:t>проводятся следующие</w:t>
      </w:r>
      <w:r w:rsidR="00857023" w:rsidRPr="00100FB2">
        <w:rPr>
          <w:color w:val="000000" w:themeColor="text1"/>
        </w:rPr>
        <w:t xml:space="preserve"> профилактические мероприятия</w:t>
      </w:r>
      <w:r w:rsidR="001736E0" w:rsidRPr="00100FB2">
        <w:rPr>
          <w:color w:val="000000" w:themeColor="text1"/>
        </w:rPr>
        <w:t xml:space="preserve">: </w:t>
      </w:r>
    </w:p>
    <w:p w14:paraId="46DDF179" w14:textId="77777777" w:rsidR="001736E0" w:rsidRPr="00100FB2" w:rsidRDefault="001736E0" w:rsidP="001736E0">
      <w:pPr>
        <w:pStyle w:val="s1"/>
        <w:shd w:val="clear" w:color="auto" w:fill="FFFFFF"/>
        <w:spacing w:line="360" w:lineRule="auto"/>
        <w:ind w:firstLine="709"/>
        <w:rPr>
          <w:color w:val="000000" w:themeColor="text1"/>
        </w:rPr>
      </w:pPr>
      <w:r w:rsidRPr="00100FB2">
        <w:rPr>
          <w:color w:val="000000" w:themeColor="text1"/>
        </w:rPr>
        <w:t>а) информирование;</w:t>
      </w:r>
    </w:p>
    <w:p w14:paraId="20587285" w14:textId="68B7127D" w:rsidR="001736E0" w:rsidRPr="00100FB2" w:rsidRDefault="001736E0" w:rsidP="001736E0">
      <w:pPr>
        <w:pStyle w:val="s1"/>
        <w:shd w:val="clear" w:color="auto" w:fill="FFFFFF"/>
        <w:spacing w:line="360" w:lineRule="auto"/>
        <w:ind w:firstLine="709"/>
        <w:rPr>
          <w:color w:val="000000" w:themeColor="text1"/>
        </w:rPr>
      </w:pPr>
      <w:r w:rsidRPr="00100FB2">
        <w:rPr>
          <w:color w:val="000000" w:themeColor="text1"/>
        </w:rPr>
        <w:t>б) объявление предостережения;</w:t>
      </w:r>
    </w:p>
    <w:p w14:paraId="64D3F60B" w14:textId="6BEFE4A0" w:rsidR="001736E0" w:rsidRPr="00100FB2" w:rsidRDefault="00C83E49" w:rsidP="001736E0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color w:val="000000" w:themeColor="text1"/>
        </w:rPr>
      </w:pPr>
      <w:r w:rsidRPr="00100FB2">
        <w:rPr>
          <w:color w:val="000000" w:themeColor="text1"/>
        </w:rPr>
        <w:t>в</w:t>
      </w:r>
      <w:r w:rsidR="00857023" w:rsidRPr="00100FB2">
        <w:rPr>
          <w:color w:val="000000" w:themeColor="text1"/>
        </w:rPr>
        <w:t>) консультирование.</w:t>
      </w:r>
    </w:p>
    <w:p w14:paraId="32DA268A" w14:textId="249B5E3C" w:rsidR="003C5466" w:rsidRPr="00100FB2" w:rsidRDefault="00857023" w:rsidP="003C546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color w:val="000000" w:themeColor="text1"/>
        </w:rPr>
      </w:pPr>
      <w:r w:rsidRPr="00100FB2">
        <w:rPr>
          <w:color w:val="000000" w:themeColor="text1"/>
        </w:rPr>
        <w:t xml:space="preserve">3.2. </w:t>
      </w:r>
      <w:r w:rsidR="003C5466" w:rsidRPr="00100FB2">
        <w:rPr>
          <w:color w:val="000000" w:themeColor="text1"/>
        </w:rPr>
        <w:t>Перечень профилактических мероприятий, сроки (периодичность) их проведения представлены в таблице.</w:t>
      </w:r>
    </w:p>
    <w:tbl>
      <w:tblPr>
        <w:tblW w:w="10185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4"/>
        <w:gridCol w:w="2632"/>
        <w:gridCol w:w="3083"/>
        <w:gridCol w:w="2048"/>
        <w:gridCol w:w="1938"/>
      </w:tblGrid>
      <w:tr w:rsidR="0052421D" w:rsidRPr="003C5466" w14:paraId="2E017382" w14:textId="77777777" w:rsidTr="00AA56C5">
        <w:tc>
          <w:tcPr>
            <w:tcW w:w="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8A3913F" w14:textId="23EE3E50" w:rsidR="003C5466" w:rsidRPr="00926515" w:rsidRDefault="003C5466" w:rsidP="004A7A4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№</w:t>
            </w:r>
            <w:r w:rsidRPr="00926515">
              <w:rPr>
                <w:color w:val="000000" w:themeColor="text1"/>
              </w:rPr>
              <w:t xml:space="preserve"> п/п</w:t>
            </w:r>
          </w:p>
        </w:tc>
        <w:tc>
          <w:tcPr>
            <w:tcW w:w="2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07F208" w14:textId="77777777" w:rsidR="003C5466" w:rsidRPr="00926515" w:rsidRDefault="003C5466" w:rsidP="004A7A49">
            <w:pPr>
              <w:jc w:val="center"/>
              <w:rPr>
                <w:color w:val="000000" w:themeColor="text1"/>
              </w:rPr>
            </w:pPr>
            <w:r w:rsidRPr="00926515">
              <w:rPr>
                <w:color w:val="000000" w:themeColor="text1"/>
              </w:rPr>
              <w:t>Вид мероприятия</w:t>
            </w: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DCF613" w14:textId="77777777" w:rsidR="003C5466" w:rsidRPr="00926515" w:rsidRDefault="003C5466" w:rsidP="004A7A49">
            <w:pPr>
              <w:jc w:val="center"/>
              <w:rPr>
                <w:color w:val="000000" w:themeColor="text1"/>
              </w:rPr>
            </w:pPr>
            <w:r w:rsidRPr="00926515">
              <w:rPr>
                <w:color w:val="000000" w:themeColor="text1"/>
              </w:rPr>
              <w:t>Содержание мероприятия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CD8F039" w14:textId="77777777" w:rsidR="003C5466" w:rsidRPr="00926515" w:rsidRDefault="003C5466" w:rsidP="004A7A49">
            <w:pPr>
              <w:jc w:val="center"/>
              <w:rPr>
                <w:color w:val="000000" w:themeColor="text1"/>
              </w:rPr>
            </w:pPr>
            <w:r w:rsidRPr="00926515">
              <w:rPr>
                <w:color w:val="000000" w:themeColor="text1"/>
              </w:rPr>
              <w:t>Срок реализации мероприятия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8492D3" w14:textId="646B21DA" w:rsidR="003C5466" w:rsidRPr="00926515" w:rsidRDefault="003C5466" w:rsidP="004A7A49">
            <w:pPr>
              <w:jc w:val="center"/>
              <w:rPr>
                <w:color w:val="000000" w:themeColor="text1"/>
              </w:rPr>
            </w:pPr>
            <w:r w:rsidRPr="00926515">
              <w:rPr>
                <w:color w:val="000000" w:themeColor="text1"/>
              </w:rPr>
              <w:t xml:space="preserve">Ответственный </w:t>
            </w:r>
            <w:r w:rsidR="00511034">
              <w:rPr>
                <w:color w:val="000000" w:themeColor="text1"/>
              </w:rPr>
              <w:t>за реализацию мероприятия исполнитель</w:t>
            </w:r>
          </w:p>
        </w:tc>
      </w:tr>
      <w:tr w:rsidR="0052421D" w:rsidRPr="003C5466" w14:paraId="601B6ADC" w14:textId="77777777" w:rsidTr="00AA56C5">
        <w:tc>
          <w:tcPr>
            <w:tcW w:w="4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08B90750" w14:textId="77777777" w:rsidR="00226AC2" w:rsidRPr="00926515" w:rsidRDefault="00226AC2" w:rsidP="004A7A49">
            <w:pPr>
              <w:jc w:val="center"/>
              <w:rPr>
                <w:color w:val="000000" w:themeColor="text1"/>
              </w:rPr>
            </w:pPr>
            <w:r w:rsidRPr="00926515">
              <w:rPr>
                <w:color w:val="000000" w:themeColor="text1"/>
              </w:rPr>
              <w:t>1</w:t>
            </w:r>
          </w:p>
        </w:tc>
        <w:tc>
          <w:tcPr>
            <w:tcW w:w="26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0F8E7765" w14:textId="7A33517F" w:rsidR="00226AC2" w:rsidRDefault="00226AC2" w:rsidP="00CE57F1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</w:rPr>
              <w:t>И</w:t>
            </w:r>
            <w:r w:rsidRPr="00511034">
              <w:rPr>
                <w:color w:val="000000"/>
              </w:rPr>
              <w:t xml:space="preserve">нформирование </w:t>
            </w:r>
          </w:p>
          <w:p w14:paraId="38E9F893" w14:textId="77777777" w:rsidR="00857023" w:rsidRDefault="00857023" w:rsidP="00CE57F1">
            <w:pPr>
              <w:shd w:val="clear" w:color="auto" w:fill="FFFFFF"/>
              <w:rPr>
                <w:color w:val="000000"/>
              </w:rPr>
            </w:pPr>
          </w:p>
          <w:p w14:paraId="3D5A4DAC" w14:textId="4CFA2BFB" w:rsidR="00226AC2" w:rsidRPr="00926515" w:rsidRDefault="00226AC2" w:rsidP="00857023">
            <w:pPr>
              <w:shd w:val="clear" w:color="auto" w:fill="FFFFFF"/>
              <w:ind w:firstLine="187"/>
              <w:rPr>
                <w:color w:val="000000" w:themeColor="text1"/>
              </w:rPr>
            </w:pP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C2847C3" w14:textId="4DF4DFD8" w:rsidR="00226AC2" w:rsidRPr="00CE57F1" w:rsidRDefault="00226AC2" w:rsidP="002D40B8">
            <w:pPr>
              <w:rPr>
                <w:color w:val="000000" w:themeColor="text1"/>
              </w:rPr>
            </w:pPr>
            <w:r w:rsidRPr="00CE57F1">
              <w:rPr>
                <w:color w:val="000000" w:themeColor="text1"/>
              </w:rPr>
              <w:t>Р</w:t>
            </w:r>
            <w:r w:rsidRPr="00CE57F1">
              <w:rPr>
                <w:color w:val="000000"/>
              </w:rPr>
              <w:t xml:space="preserve">азмещение сведений по вопросам соблюдения обязательных требований на официальном </w:t>
            </w:r>
            <w:r w:rsidR="00CE57F1" w:rsidRPr="00CE57F1">
              <w:rPr>
                <w:color w:val="000000"/>
              </w:rPr>
              <w:t>портале</w:t>
            </w:r>
            <w:r w:rsidRPr="00CE57F1">
              <w:rPr>
                <w:color w:val="000000"/>
              </w:rPr>
              <w:t xml:space="preserve"> администрации </w:t>
            </w:r>
            <w:r w:rsidR="006F4DE7" w:rsidRPr="006F4DE7">
              <w:rPr>
                <w:color w:val="000000" w:themeColor="text1"/>
              </w:rPr>
              <w:t>сельского поселения Узюково муниципального района Ставропольский Самарской области</w:t>
            </w:r>
            <w:r w:rsidR="00CE57F1" w:rsidRPr="00CE57F1">
              <w:rPr>
                <w:color w:val="000000" w:themeColor="text1"/>
              </w:rPr>
              <w:t xml:space="preserve"> в информационно-коммуникационной сети «Интернет» </w:t>
            </w:r>
            <w:r w:rsidR="00857023" w:rsidRPr="00857023">
              <w:rPr>
                <w:color w:val="000000" w:themeColor="text1"/>
              </w:rPr>
              <w:t>в разделе «Контрольно-надзорная деятельность», в средствах массовой информации, через личные кабинеты контролируемых лиц в государственных информационных системах (при их наличии) и в иных формах.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A32B18" w14:textId="77777777" w:rsidR="00380A0F" w:rsidRPr="00CE57F1" w:rsidRDefault="00380A0F" w:rsidP="00511034">
            <w:pPr>
              <w:jc w:val="center"/>
              <w:rPr>
                <w:color w:val="000000" w:themeColor="text1"/>
              </w:rPr>
            </w:pPr>
            <w:r w:rsidRPr="00CE57F1">
              <w:rPr>
                <w:color w:val="000000" w:themeColor="text1"/>
              </w:rPr>
              <w:t xml:space="preserve">Ежегодно, </w:t>
            </w:r>
          </w:p>
          <w:p w14:paraId="3056065E" w14:textId="2F69F32F" w:rsidR="005536B8" w:rsidRPr="00CE57F1" w:rsidRDefault="00380A0F" w:rsidP="00511034">
            <w:pPr>
              <w:jc w:val="center"/>
              <w:rPr>
                <w:color w:val="000000" w:themeColor="text1"/>
              </w:rPr>
            </w:pPr>
            <w:r w:rsidRPr="00CE57F1">
              <w:rPr>
                <w:color w:val="000000" w:themeColor="text1"/>
              </w:rPr>
              <w:t>декабрь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3717DA" w14:textId="7CB059FC" w:rsidR="002D40B8" w:rsidRDefault="00CE57F1" w:rsidP="002D40B8">
            <w:pPr>
              <w:rPr>
                <w:i/>
                <w:iCs/>
                <w:color w:val="000000" w:themeColor="text1"/>
              </w:rPr>
            </w:pPr>
            <w:r>
              <w:rPr>
                <w:color w:val="000000" w:themeColor="text1"/>
              </w:rPr>
              <w:t xml:space="preserve">Уполномоченный орган, руководитель </w:t>
            </w:r>
            <w:r w:rsidR="002D40B8">
              <w:rPr>
                <w:color w:val="000000" w:themeColor="text1"/>
              </w:rPr>
              <w:t>департамента городского хозяйства</w:t>
            </w:r>
          </w:p>
          <w:p w14:paraId="5ECD569B" w14:textId="599ACAAE" w:rsidR="00226AC2" w:rsidRDefault="00226AC2" w:rsidP="004A7A49">
            <w:pPr>
              <w:rPr>
                <w:i/>
                <w:iCs/>
                <w:color w:val="000000" w:themeColor="text1"/>
              </w:rPr>
            </w:pPr>
          </w:p>
          <w:p w14:paraId="73998D7B" w14:textId="77777777" w:rsidR="001635A8" w:rsidRDefault="001635A8" w:rsidP="004A7A49">
            <w:pPr>
              <w:rPr>
                <w:i/>
                <w:iCs/>
                <w:color w:val="000000" w:themeColor="text1"/>
              </w:rPr>
            </w:pPr>
          </w:p>
          <w:p w14:paraId="6F3F07CE" w14:textId="6138E59B" w:rsidR="00226AC2" w:rsidRPr="00926515" w:rsidRDefault="00226AC2" w:rsidP="004A7A49">
            <w:pPr>
              <w:rPr>
                <w:color w:val="000000" w:themeColor="text1"/>
              </w:rPr>
            </w:pPr>
          </w:p>
        </w:tc>
      </w:tr>
      <w:tr w:rsidR="0052421D" w:rsidRPr="003C5466" w14:paraId="1C3D3CEC" w14:textId="77777777" w:rsidTr="00AA56C5">
        <w:tc>
          <w:tcPr>
            <w:tcW w:w="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A6399A" w14:textId="245BA953" w:rsidR="000066FA" w:rsidRPr="00926515" w:rsidRDefault="001736E0" w:rsidP="000066F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2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CAC26" w14:textId="01C13929" w:rsidR="000066FA" w:rsidRPr="00D5164C" w:rsidRDefault="000066FA" w:rsidP="00456C9C">
            <w:pPr>
              <w:rPr>
                <w:color w:val="000000"/>
              </w:rPr>
            </w:pPr>
            <w:r>
              <w:rPr>
                <w:color w:val="000000" w:themeColor="text1"/>
              </w:rPr>
              <w:t>О</w:t>
            </w:r>
            <w:r w:rsidRPr="00D5164C">
              <w:rPr>
                <w:color w:val="000000" w:themeColor="text1"/>
              </w:rPr>
              <w:t>бъявление предостережени</w:t>
            </w:r>
            <w:r w:rsidR="00456C9C">
              <w:rPr>
                <w:color w:val="000000" w:themeColor="text1"/>
              </w:rPr>
              <w:t>я</w:t>
            </w: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51A87" w14:textId="11ACC2AD" w:rsidR="000066FA" w:rsidRPr="00926515" w:rsidRDefault="000066FA" w:rsidP="000066F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Подготовка и о</w:t>
            </w:r>
            <w:r w:rsidRPr="00D5164C">
              <w:rPr>
                <w:color w:val="000000" w:themeColor="text1"/>
              </w:rPr>
              <w:t xml:space="preserve">бъявление </w:t>
            </w:r>
            <w:r w:rsidR="00456C9C">
              <w:rPr>
                <w:color w:val="000000" w:themeColor="text1"/>
              </w:rPr>
              <w:t>подконтрольным субъектам</w:t>
            </w:r>
            <w:r w:rsidRPr="00D5164C">
              <w:rPr>
                <w:color w:val="000000" w:themeColor="text1"/>
              </w:rPr>
              <w:t xml:space="preserve"> предостережений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77606" w14:textId="04073D91" w:rsidR="000066FA" w:rsidRPr="005266EC" w:rsidRDefault="001B6147" w:rsidP="00AA56C5">
            <w:pPr>
              <w:rPr>
                <w:color w:val="000000" w:themeColor="text1"/>
                <w:shd w:val="clear" w:color="auto" w:fill="FFFFFF"/>
              </w:rPr>
            </w:pPr>
            <w:r>
              <w:rPr>
                <w:color w:val="000000" w:themeColor="text1"/>
              </w:rPr>
              <w:t>В случае наличия у уполномоченного органа сведений о</w:t>
            </w:r>
            <w:r w:rsidR="000066FA">
              <w:rPr>
                <w:color w:val="000000" w:themeColor="text1"/>
              </w:rPr>
              <w:t xml:space="preserve"> </w:t>
            </w:r>
            <w:r w:rsidR="000066FA" w:rsidRPr="00D5164C">
              <w:rPr>
                <w:color w:val="000000" w:themeColor="text1"/>
              </w:rPr>
              <w:t>готовящихся нарушени</w:t>
            </w:r>
            <w:r>
              <w:rPr>
                <w:color w:val="000000" w:themeColor="text1"/>
              </w:rPr>
              <w:t>ях</w:t>
            </w:r>
            <w:r w:rsidR="000066FA">
              <w:rPr>
                <w:color w:val="000000" w:themeColor="text1"/>
              </w:rPr>
              <w:t xml:space="preserve"> </w:t>
            </w:r>
            <w:r w:rsidR="000066FA" w:rsidRPr="00D5164C">
              <w:rPr>
                <w:color w:val="000000" w:themeColor="text1"/>
              </w:rPr>
              <w:t xml:space="preserve">обязательных требований </w:t>
            </w:r>
            <w:r w:rsidR="000066FA" w:rsidRPr="00D5164C">
              <w:rPr>
                <w:color w:val="000000" w:themeColor="text1"/>
                <w:shd w:val="clear" w:color="auto" w:fill="FFFFFF"/>
              </w:rPr>
              <w:t>или признак</w:t>
            </w:r>
            <w:r w:rsidR="000066FA">
              <w:rPr>
                <w:color w:val="000000" w:themeColor="text1"/>
                <w:shd w:val="clear" w:color="auto" w:fill="FFFFFF"/>
              </w:rPr>
              <w:t xml:space="preserve">ов </w:t>
            </w:r>
            <w:r w:rsidR="000066FA" w:rsidRPr="00D5164C">
              <w:rPr>
                <w:color w:val="000000" w:themeColor="text1"/>
                <w:shd w:val="clear" w:color="auto" w:fill="FFFFFF"/>
              </w:rPr>
              <w:lastRenderedPageBreak/>
              <w:t>нарушений обязательных требований</w:t>
            </w:r>
            <w:r>
              <w:rPr>
                <w:color w:val="000000" w:themeColor="text1"/>
                <w:shd w:val="clear" w:color="auto" w:fill="FFFFFF"/>
              </w:rPr>
              <w:t xml:space="preserve"> и (или) в случае отсутствия подтвержденных данных о том, что нарушение обязательных требований причинило вред (ущерб) охраняемым законом </w:t>
            </w:r>
            <w:r w:rsidR="005266EC">
              <w:rPr>
                <w:color w:val="000000" w:themeColor="text1"/>
                <w:shd w:val="clear" w:color="auto" w:fill="FFFFFF"/>
              </w:rPr>
              <w:t>ценностям либо создало угрозу причинения вреда (ущерба) охраняемым законом ценностям</w:t>
            </w:r>
            <w:r w:rsidR="000066FA">
              <w:rPr>
                <w:color w:val="000000" w:themeColor="text1"/>
                <w:shd w:val="clear" w:color="auto" w:fill="FFFFFF"/>
              </w:rPr>
              <w:t>,</w:t>
            </w:r>
            <w:r w:rsidR="000066FA" w:rsidRPr="00D16ADB">
              <w:rPr>
                <w:i/>
                <w:iCs/>
                <w:color w:val="000000"/>
              </w:rPr>
              <w:t xml:space="preserve"> </w:t>
            </w:r>
            <w:r w:rsidR="000066FA" w:rsidRPr="000066FA">
              <w:rPr>
                <w:color w:val="000000"/>
              </w:rPr>
              <w:t xml:space="preserve">не позднее 30 дней со дня получения </w:t>
            </w:r>
            <w:r w:rsidR="007A0BAA">
              <w:rPr>
                <w:color w:val="000000"/>
              </w:rPr>
              <w:t>администрацией</w:t>
            </w:r>
            <w:r w:rsidR="007A0BAA" w:rsidRPr="000066FA">
              <w:rPr>
                <w:color w:val="000000"/>
              </w:rPr>
              <w:t xml:space="preserve"> </w:t>
            </w:r>
            <w:r w:rsidR="000066FA" w:rsidRPr="000066FA">
              <w:rPr>
                <w:color w:val="000000"/>
              </w:rPr>
              <w:t>сведений</w:t>
            </w:r>
            <w:r w:rsidR="000066FA">
              <w:rPr>
                <w:color w:val="000000"/>
              </w:rPr>
              <w:t xml:space="preserve"> 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79AE0" w14:textId="3F2F042C" w:rsidR="000066FA" w:rsidRPr="004E3991" w:rsidRDefault="004E3991" w:rsidP="004E3991">
            <w:pPr>
              <w:rPr>
                <w:i/>
                <w:iCs/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>У</w:t>
            </w:r>
            <w:r w:rsidR="005266EC">
              <w:rPr>
                <w:color w:val="000000" w:themeColor="text1"/>
              </w:rPr>
              <w:t xml:space="preserve">полномоченный орган, </w:t>
            </w:r>
            <w:r>
              <w:rPr>
                <w:color w:val="000000" w:themeColor="text1"/>
              </w:rPr>
              <w:t>руководитель департамента городского хозяйства</w:t>
            </w:r>
          </w:p>
        </w:tc>
      </w:tr>
      <w:tr w:rsidR="0052421D" w:rsidRPr="003C5466" w14:paraId="6288672C" w14:textId="77777777" w:rsidTr="00AA56C5">
        <w:tc>
          <w:tcPr>
            <w:tcW w:w="48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AC0508" w14:textId="7FE73B1E" w:rsidR="006E0E86" w:rsidRPr="00960918" w:rsidRDefault="001736E0" w:rsidP="00960918">
            <w:pPr>
              <w:rPr>
                <w:color w:val="000000" w:themeColor="text1"/>
                <w:lang w:val="en-US"/>
              </w:rPr>
            </w:pPr>
            <w:r>
              <w:rPr>
                <w:color w:val="000000" w:themeColor="text1"/>
              </w:rPr>
              <w:t>3</w:t>
            </w:r>
          </w:p>
        </w:tc>
        <w:tc>
          <w:tcPr>
            <w:tcW w:w="263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0D62AC" w14:textId="2A86F6F6" w:rsidR="00960918" w:rsidRPr="00960918" w:rsidRDefault="006E0E86" w:rsidP="0096091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9609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Консультирование</w:t>
            </w:r>
            <w:r w:rsidR="00960918" w:rsidRPr="00960918">
              <w:rPr>
                <w:sz w:val="24"/>
                <w:szCs w:val="24"/>
              </w:rPr>
              <w:t xml:space="preserve"> </w:t>
            </w:r>
            <w:r w:rsidR="00960918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="00960918" w:rsidRPr="00960918">
              <w:rPr>
                <w:rFonts w:ascii="Times New Roman" w:hAnsi="Times New Roman" w:cs="Times New Roman"/>
                <w:sz w:val="24"/>
                <w:szCs w:val="24"/>
              </w:rPr>
              <w:t xml:space="preserve"> вопросам:</w:t>
            </w:r>
          </w:p>
          <w:p w14:paraId="29A5060D" w14:textId="3BD67CE3" w:rsidR="00857023" w:rsidRDefault="00857023" w:rsidP="00857023">
            <w:pPr>
              <w:widowControl w:val="0"/>
            </w:pPr>
            <w:r>
              <w:t>- организация и осуществление муниципального лесного контроля,</w:t>
            </w:r>
          </w:p>
          <w:p w14:paraId="653E853D" w14:textId="77777777" w:rsidR="00857023" w:rsidRDefault="00857023" w:rsidP="00857023">
            <w:pPr>
              <w:widowControl w:val="0"/>
            </w:pPr>
            <w:r>
              <w:t xml:space="preserve">- порядок осуществления контрольных мероприятий, </w:t>
            </w:r>
          </w:p>
          <w:p w14:paraId="214EF491" w14:textId="26080409" w:rsidR="00857023" w:rsidRDefault="00857023" w:rsidP="00857023">
            <w:pPr>
              <w:widowControl w:val="0"/>
            </w:pPr>
            <w:r>
              <w:t>- порядок обжалования действий (бездействия) должностных лиц, уполномоченных осуществлять муниципальный лесной контроль,</w:t>
            </w:r>
          </w:p>
          <w:p w14:paraId="1C49A75A" w14:textId="295E4B7B" w:rsidR="002F4880" w:rsidRPr="00960918" w:rsidRDefault="00857023" w:rsidP="00AA56C5">
            <w:pPr>
              <w:rPr>
                <w:color w:val="000000"/>
              </w:rPr>
            </w:pPr>
            <w:r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</w:t>
            </w:r>
            <w:r w:rsidR="002A3B0E">
              <w:t xml:space="preserve"> рамках контрольных мероприятий</w:t>
            </w: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30640" w14:textId="48E2C046" w:rsidR="006E0E86" w:rsidRPr="00C837AD" w:rsidRDefault="006E0E86" w:rsidP="006E0E86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</w:rPr>
            </w:pPr>
            <w:r w:rsidRPr="00C837AD">
              <w:rPr>
                <w:color w:val="000000" w:themeColor="text1"/>
              </w:rPr>
              <w:t xml:space="preserve">Консультирование контролируемых лиц в устной форме </w:t>
            </w:r>
          </w:p>
          <w:p w14:paraId="5778318F" w14:textId="77777777" w:rsidR="006E0E86" w:rsidRPr="00C837AD" w:rsidRDefault="006E0E86" w:rsidP="006E0E86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</w:rPr>
            </w:pPr>
          </w:p>
          <w:p w14:paraId="50A5D7F3" w14:textId="0F42B9F5" w:rsidR="006E0E86" w:rsidRPr="00C837AD" w:rsidRDefault="006E0E86" w:rsidP="006E0E86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</w:rPr>
            </w:pP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285A6" w14:textId="02A4A23F" w:rsidR="006E0E86" w:rsidRPr="00AB1A8B" w:rsidRDefault="006E0E86" w:rsidP="006E0E86">
            <w:pPr>
              <w:rPr>
                <w:color w:val="000000" w:themeColor="text1"/>
                <w:shd w:val="clear" w:color="auto" w:fill="FFFFFF"/>
              </w:rPr>
            </w:pPr>
            <w:r>
              <w:rPr>
                <w:color w:val="000000" w:themeColor="text1"/>
              </w:rPr>
              <w:t>При обращении лица</w:t>
            </w:r>
            <w:r w:rsidR="00E907D2">
              <w:rPr>
                <w:color w:val="000000" w:themeColor="text1"/>
              </w:rPr>
              <w:t xml:space="preserve">, нуждающегося в консультировании, </w:t>
            </w:r>
            <w:r w:rsidR="00E907D2" w:rsidRPr="00C837AD">
              <w:rPr>
                <w:color w:val="000000" w:themeColor="text1"/>
              </w:rPr>
              <w:t>в устной форме по телефону</w:t>
            </w:r>
            <w:r w:rsidR="00E907D2">
              <w:rPr>
                <w:color w:val="000000" w:themeColor="text1"/>
              </w:rPr>
              <w:t xml:space="preserve">, </w:t>
            </w:r>
            <w:r w:rsidR="00E907D2" w:rsidRPr="00C837AD">
              <w:rPr>
                <w:color w:val="000000" w:themeColor="text1"/>
              </w:rPr>
              <w:t>по видео-конференц-связи</w:t>
            </w:r>
            <w:r w:rsidR="00E907D2">
              <w:rPr>
                <w:color w:val="000000" w:themeColor="text1"/>
              </w:rPr>
              <w:t xml:space="preserve"> -</w:t>
            </w:r>
            <w:r>
              <w:rPr>
                <w:color w:val="000000" w:themeColor="text1"/>
              </w:rPr>
              <w:t xml:space="preserve"> </w:t>
            </w:r>
            <w:r w:rsidR="00E907D2">
              <w:rPr>
                <w:color w:val="000000" w:themeColor="text1"/>
              </w:rPr>
              <w:t>незамедлительно; обратившегося на личный прием</w:t>
            </w:r>
            <w:r w:rsidR="002A3B0E">
              <w:t xml:space="preserve"> </w:t>
            </w:r>
            <w:r w:rsidR="002A3B0E" w:rsidRPr="002A3B0E">
              <w:rPr>
                <w:color w:val="000000" w:themeColor="text1"/>
              </w:rPr>
              <w:t>либо в ходе проведения профилактического меропр</w:t>
            </w:r>
            <w:r w:rsidR="002A3B0E">
              <w:rPr>
                <w:color w:val="000000" w:themeColor="text1"/>
              </w:rPr>
              <w:t>иятия, контрольного</w:t>
            </w:r>
            <w:r w:rsidR="002A3B0E" w:rsidRPr="002A3B0E">
              <w:rPr>
                <w:color w:val="000000" w:themeColor="text1"/>
              </w:rPr>
              <w:t xml:space="preserve"> мероприятия</w:t>
            </w:r>
            <w:r w:rsidR="00E907D2">
              <w:rPr>
                <w:color w:val="000000" w:themeColor="text1"/>
              </w:rPr>
              <w:t xml:space="preserve"> - </w:t>
            </w:r>
            <w:r w:rsidR="00AB1A8B">
              <w:rPr>
                <w:color w:val="000000" w:themeColor="text1"/>
              </w:rPr>
              <w:t>не</w:t>
            </w:r>
            <w:r w:rsidR="00B353F3">
              <w:rPr>
                <w:color w:val="000000" w:themeColor="text1"/>
              </w:rPr>
              <w:t xml:space="preserve"> </w:t>
            </w:r>
            <w:r w:rsidR="00E907D2">
              <w:rPr>
                <w:color w:val="000000" w:themeColor="text1"/>
              </w:rPr>
              <w:t>позднее чем ч</w:t>
            </w:r>
            <w:r w:rsidR="002A3B0E">
              <w:rPr>
                <w:color w:val="000000" w:themeColor="text1"/>
              </w:rPr>
              <w:t>ерез 15 минут ожидания</w:t>
            </w:r>
          </w:p>
          <w:p w14:paraId="055A7539" w14:textId="77777777" w:rsidR="006E0E86" w:rsidRPr="00926515" w:rsidRDefault="006E0E86" w:rsidP="006E0E86">
            <w:pPr>
              <w:rPr>
                <w:color w:val="000000" w:themeColor="text1"/>
              </w:rPr>
            </w:pP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49B35" w14:textId="749CF151" w:rsidR="004E3991" w:rsidRPr="00D51ADB" w:rsidRDefault="00BC4DB1" w:rsidP="004E3991">
            <w:pPr>
              <w:rPr>
                <w:i/>
                <w:iCs/>
                <w:color w:val="000000" w:themeColor="text1"/>
              </w:rPr>
            </w:pPr>
            <w:r>
              <w:rPr>
                <w:color w:val="000000" w:themeColor="text1"/>
              </w:rPr>
              <w:t>У</w:t>
            </w:r>
            <w:r w:rsidR="00D51ADB">
              <w:rPr>
                <w:color w:val="000000" w:themeColor="text1"/>
              </w:rPr>
              <w:t xml:space="preserve">полномоченный орган, руководитель </w:t>
            </w:r>
            <w:r w:rsidR="004E3991">
              <w:rPr>
                <w:color w:val="000000" w:themeColor="text1"/>
              </w:rPr>
              <w:t>департамента городского хозяйства</w:t>
            </w:r>
          </w:p>
          <w:p w14:paraId="7A4FCD6A" w14:textId="5DCD891D" w:rsidR="006E0E86" w:rsidRPr="00D51ADB" w:rsidRDefault="006E0E86" w:rsidP="00D51ADB">
            <w:pPr>
              <w:rPr>
                <w:i/>
                <w:iCs/>
                <w:color w:val="000000" w:themeColor="text1"/>
              </w:rPr>
            </w:pPr>
          </w:p>
        </w:tc>
      </w:tr>
      <w:tr w:rsidR="0052421D" w:rsidRPr="003C5466" w14:paraId="46F61CFB" w14:textId="77777777" w:rsidTr="00AA56C5">
        <w:tc>
          <w:tcPr>
            <w:tcW w:w="48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BD84599" w14:textId="77777777" w:rsidR="006E0E86" w:rsidRPr="00960918" w:rsidRDefault="006E0E86" w:rsidP="00960918">
            <w:pPr>
              <w:rPr>
                <w:color w:val="000000" w:themeColor="text1"/>
              </w:rPr>
            </w:pPr>
          </w:p>
        </w:tc>
        <w:tc>
          <w:tcPr>
            <w:tcW w:w="263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2F2F69E" w14:textId="77777777" w:rsidR="006E0E86" w:rsidRPr="00960918" w:rsidRDefault="006E0E86" w:rsidP="00960918">
            <w:pPr>
              <w:rPr>
                <w:color w:val="000000" w:themeColor="text1"/>
              </w:rPr>
            </w:pP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EBE4F0" w14:textId="68E37EB5" w:rsidR="006E0E86" w:rsidRDefault="006E0E86" w:rsidP="00755C6E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</w:rPr>
            </w:pPr>
            <w:r w:rsidRPr="00C837AD">
              <w:rPr>
                <w:color w:val="000000" w:themeColor="text1"/>
              </w:rPr>
              <w:t xml:space="preserve">Консультирование контролируемых лиц в </w:t>
            </w:r>
            <w:r w:rsidR="00755C6E">
              <w:rPr>
                <w:color w:val="000000" w:themeColor="text1"/>
              </w:rPr>
              <w:t>письменной</w:t>
            </w:r>
            <w:r w:rsidRPr="00C837AD">
              <w:rPr>
                <w:color w:val="000000" w:themeColor="text1"/>
              </w:rPr>
              <w:t xml:space="preserve"> форме 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BAA759" w14:textId="0EF30646" w:rsidR="006E0E86" w:rsidRPr="00D51ADB" w:rsidRDefault="006E0E86" w:rsidP="006E0E86">
            <w:pPr>
              <w:rPr>
                <w:color w:val="000000" w:themeColor="text1"/>
                <w:shd w:val="clear" w:color="auto" w:fill="FFFFFF"/>
              </w:rPr>
            </w:pPr>
            <w:r>
              <w:rPr>
                <w:color w:val="000000" w:themeColor="text1"/>
              </w:rPr>
              <w:t>При обращении лица, нуждающегося в консультировании</w:t>
            </w:r>
            <w:r w:rsidR="007934FC">
              <w:rPr>
                <w:color w:val="000000" w:themeColor="text1"/>
              </w:rPr>
              <w:t>,</w:t>
            </w:r>
            <w:r w:rsidR="00755C6E">
              <w:rPr>
                <w:color w:val="000000" w:themeColor="text1"/>
              </w:rPr>
              <w:t xml:space="preserve"> </w:t>
            </w:r>
            <w:r w:rsidR="007934FC">
              <w:rPr>
                <w:color w:val="000000" w:themeColor="text1"/>
              </w:rPr>
              <w:t xml:space="preserve">в течение 30 дней со дня регистрации </w:t>
            </w:r>
            <w:r w:rsidR="00D51ADB">
              <w:rPr>
                <w:color w:val="000000" w:themeColor="text1"/>
              </w:rPr>
              <w:t xml:space="preserve">уполномоченным органом </w:t>
            </w:r>
            <w:r w:rsidR="007934FC">
              <w:rPr>
                <w:color w:val="000000" w:themeColor="text1"/>
              </w:rPr>
              <w:lastRenderedPageBreak/>
              <w:t>письменного обращения, если более короткий срок не предусмотрен законодательством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4BB02" w14:textId="77777777" w:rsidR="005B4C7F" w:rsidRPr="00D51ADB" w:rsidRDefault="005B4C7F" w:rsidP="005B4C7F">
            <w:pPr>
              <w:rPr>
                <w:i/>
                <w:iCs/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>Уполномоченный орган, руководитель департамента городского хозяйства</w:t>
            </w:r>
          </w:p>
          <w:p w14:paraId="0CB2EB36" w14:textId="77777777" w:rsidR="006E0E86" w:rsidRDefault="006E0E86" w:rsidP="005B4C7F">
            <w:pPr>
              <w:rPr>
                <w:color w:val="000000" w:themeColor="text1"/>
              </w:rPr>
            </w:pPr>
          </w:p>
        </w:tc>
      </w:tr>
      <w:tr w:rsidR="0052421D" w:rsidRPr="003C5466" w14:paraId="2E1F82A3" w14:textId="77777777" w:rsidTr="00AA56C5">
        <w:trPr>
          <w:trHeight w:val="2963"/>
        </w:trPr>
        <w:tc>
          <w:tcPr>
            <w:tcW w:w="48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6501201D" w14:textId="77777777" w:rsidR="006E0E86" w:rsidRPr="00960918" w:rsidRDefault="006E0E86" w:rsidP="00960918">
            <w:pPr>
              <w:rPr>
                <w:color w:val="000000" w:themeColor="text1"/>
              </w:rPr>
            </w:pPr>
          </w:p>
        </w:tc>
        <w:tc>
          <w:tcPr>
            <w:tcW w:w="263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739DB5D" w14:textId="52C33D84" w:rsidR="006E0E86" w:rsidRPr="00960918" w:rsidRDefault="006E0E86" w:rsidP="00960918">
            <w:pPr>
              <w:rPr>
                <w:color w:val="000000" w:themeColor="text1"/>
              </w:rPr>
            </w:pP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16F08" w14:textId="1B86235C" w:rsidR="00B353F3" w:rsidRPr="00A742E1" w:rsidRDefault="00B353F3" w:rsidP="00AA56C5">
            <w:r w:rsidRPr="00B353F3">
              <w:rPr>
                <w:color w:val="000000" w:themeColor="text1"/>
              </w:rPr>
              <w:t xml:space="preserve">Консультирование контролируемых лиц путем </w:t>
            </w:r>
            <w:r w:rsidRPr="00B353F3">
              <w:rPr>
                <w:color w:val="000000"/>
              </w:rPr>
              <w:t xml:space="preserve">размещения на официальном </w:t>
            </w:r>
            <w:r w:rsidR="00BC4DB1">
              <w:rPr>
                <w:color w:val="000000"/>
              </w:rPr>
              <w:t>портале</w:t>
            </w:r>
            <w:r w:rsidRPr="00B353F3">
              <w:rPr>
                <w:color w:val="000000"/>
              </w:rPr>
              <w:t xml:space="preserve"> администрации</w:t>
            </w:r>
            <w:r w:rsidR="00A742E1" w:rsidRPr="00CE57F1">
              <w:rPr>
                <w:color w:val="000000" w:themeColor="text1"/>
              </w:rPr>
              <w:t xml:space="preserve"> в информационно-коммуникационной сети «Интернет» </w:t>
            </w:r>
            <w:r w:rsidRPr="00107F29">
              <w:rPr>
                <w:color w:val="000000"/>
              </w:rPr>
              <w:t>(в случае поступления в</w:t>
            </w:r>
            <w:r w:rsidRPr="00B353F3">
              <w:rPr>
                <w:color w:val="000000"/>
              </w:rPr>
              <w:t xml:space="preserve"> </w:t>
            </w:r>
            <w:r w:rsidR="00A742E1">
              <w:rPr>
                <w:color w:val="000000"/>
              </w:rPr>
              <w:t xml:space="preserve">уполномоченный </w:t>
            </w:r>
            <w:r w:rsidR="002F4880" w:rsidRPr="002F4880">
              <w:rPr>
                <w:color w:val="000000"/>
              </w:rPr>
              <w:t>5 и более однотипных обращений контролируемых лиц и</w:t>
            </w:r>
            <w:r w:rsidR="002F4880">
              <w:rPr>
                <w:color w:val="000000"/>
              </w:rPr>
              <w:t>ли</w:t>
            </w:r>
            <w:r w:rsidR="002F4880" w:rsidRPr="002F4880">
              <w:rPr>
                <w:color w:val="000000"/>
              </w:rPr>
              <w:t xml:space="preserve"> их представителей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D3D48" w14:textId="3D015EBB" w:rsidR="006E0E86" w:rsidRPr="00926515" w:rsidRDefault="00B353F3" w:rsidP="002F488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В течение 30 дней с</w:t>
            </w:r>
            <w:r w:rsidR="00A742E1">
              <w:rPr>
                <w:color w:val="000000" w:themeColor="text1"/>
              </w:rPr>
              <w:t xml:space="preserve"> момента </w:t>
            </w:r>
            <w:r w:rsidR="00A742E1" w:rsidRPr="00107F29">
              <w:rPr>
                <w:color w:val="000000"/>
              </w:rPr>
              <w:t xml:space="preserve">поступления 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4AF8D" w14:textId="7B2320D9" w:rsidR="006E0E86" w:rsidRPr="00A742E1" w:rsidRDefault="00A742E1" w:rsidP="00A742E1">
            <w:pPr>
              <w:rPr>
                <w:i/>
                <w:iCs/>
                <w:color w:val="000000" w:themeColor="text1"/>
              </w:rPr>
            </w:pPr>
            <w:r>
              <w:rPr>
                <w:color w:val="000000" w:themeColor="text1"/>
              </w:rPr>
              <w:t xml:space="preserve">Уполномоченный орган, руководитель </w:t>
            </w:r>
            <w:r w:rsidR="005B4C7F">
              <w:rPr>
                <w:color w:val="000000" w:themeColor="text1"/>
              </w:rPr>
              <w:t>департамента городского хозяйства</w:t>
            </w:r>
          </w:p>
        </w:tc>
      </w:tr>
    </w:tbl>
    <w:p w14:paraId="14E0668D" w14:textId="77777777" w:rsidR="003C5466" w:rsidRPr="003C5466" w:rsidRDefault="003C5466" w:rsidP="003C546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color w:val="22272F"/>
          <w:sz w:val="28"/>
          <w:szCs w:val="28"/>
        </w:rPr>
      </w:pPr>
    </w:p>
    <w:p w14:paraId="0D87C7D3" w14:textId="1D1D85C4" w:rsidR="0076056A" w:rsidRPr="00100FB2" w:rsidRDefault="0076056A" w:rsidP="0076056A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100FB2">
        <w:rPr>
          <w:color w:val="22272F"/>
        </w:rPr>
        <w:t>4. Показатели результативности и эффективности программы профилактики</w:t>
      </w:r>
    </w:p>
    <w:p w14:paraId="27F37FBB" w14:textId="77777777" w:rsidR="007F1790" w:rsidRPr="00100FB2" w:rsidRDefault="007F1790" w:rsidP="007F1790">
      <w:pPr>
        <w:autoSpaceDE w:val="0"/>
        <w:autoSpaceDN w:val="0"/>
        <w:adjustRightInd w:val="0"/>
        <w:spacing w:line="360" w:lineRule="auto"/>
        <w:jc w:val="both"/>
        <w:rPr>
          <w:color w:val="22272F"/>
        </w:rPr>
      </w:pPr>
    </w:p>
    <w:p w14:paraId="4B4934C2" w14:textId="78739805" w:rsidR="00E85789" w:rsidRPr="00100FB2" w:rsidRDefault="00E85789" w:rsidP="00E85789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22272F"/>
        </w:rPr>
      </w:pPr>
      <w:r w:rsidRPr="00100FB2">
        <w:rPr>
          <w:color w:val="22272F"/>
        </w:rPr>
        <w:t>4.1. Для оценки результативности и эффективности Программы устанавливаются следующие показатели результативности и эффективности:</w:t>
      </w:r>
    </w:p>
    <w:p w14:paraId="390E2E59" w14:textId="3A2C43B2" w:rsidR="00E85789" w:rsidRPr="00100FB2" w:rsidRDefault="00E85789" w:rsidP="00E85789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22272F"/>
        </w:rPr>
      </w:pPr>
      <w:r w:rsidRPr="00100FB2">
        <w:rPr>
          <w:color w:val="22272F"/>
        </w:rPr>
        <w:t>а) доля профилактических мероприятий в объеме контрольных мероприятий.</w:t>
      </w:r>
    </w:p>
    <w:p w14:paraId="3AE532D6" w14:textId="69931CE6" w:rsidR="000C41D0" w:rsidRPr="00100FB2" w:rsidRDefault="00E85789" w:rsidP="00E85789">
      <w:pPr>
        <w:autoSpaceDE w:val="0"/>
        <w:autoSpaceDN w:val="0"/>
        <w:adjustRightInd w:val="0"/>
        <w:spacing w:line="360" w:lineRule="auto"/>
        <w:ind w:firstLine="709"/>
        <w:jc w:val="both"/>
      </w:pPr>
      <w:r w:rsidRPr="00100FB2">
        <w:rPr>
          <w:color w:val="22272F"/>
        </w:rPr>
        <w:t>Показатель рассчитывается как отношение количества проведенных профилактических мероприятий к количеству проведенных контрольных мероприятий. Ожидается ежегодный рост указанного показателя.</w:t>
      </w:r>
    </w:p>
    <w:p w14:paraId="3E7F779B" w14:textId="4F2DE55F" w:rsidR="007F1790" w:rsidRPr="00100FB2" w:rsidRDefault="007F1790" w:rsidP="00545379">
      <w:pPr>
        <w:shd w:val="clear" w:color="auto" w:fill="FFFFFF"/>
        <w:spacing w:line="360" w:lineRule="auto"/>
        <w:ind w:firstLine="709"/>
        <w:jc w:val="both"/>
        <w:rPr>
          <w:color w:val="22272F"/>
        </w:rPr>
      </w:pPr>
      <w:r w:rsidRPr="00100FB2">
        <w:t xml:space="preserve">Под оценкой эффективности </w:t>
      </w:r>
      <w:r w:rsidRPr="00100FB2">
        <w:rPr>
          <w:color w:val="22272F"/>
        </w:rPr>
        <w:t xml:space="preserve">программы профилактики понимается оценка изменения количества нарушений обязательных требований, </w:t>
      </w:r>
      <w:r w:rsidR="00680B54" w:rsidRPr="00100FB2">
        <w:rPr>
          <w:color w:val="22272F"/>
        </w:rPr>
        <w:t xml:space="preserve">в том числе </w:t>
      </w:r>
      <w:r w:rsidRPr="00100FB2">
        <w:rPr>
          <w:color w:val="22272F"/>
        </w:rPr>
        <w:t>в отношении</w:t>
      </w:r>
      <w:r w:rsidR="007419A9" w:rsidRPr="00100FB2">
        <w:rPr>
          <w:bCs/>
          <w:iCs/>
        </w:rPr>
        <w:t xml:space="preserve"> объектов</w:t>
      </w:r>
      <w:r w:rsidR="007419A9" w:rsidRPr="00100FB2">
        <w:rPr>
          <w:color w:val="000000" w:themeColor="text1"/>
        </w:rPr>
        <w:t xml:space="preserve"> муниципального</w:t>
      </w:r>
      <w:r w:rsidR="00B343BC" w:rsidRPr="00100FB2">
        <w:rPr>
          <w:color w:val="000000" w:themeColor="text1"/>
        </w:rPr>
        <w:t xml:space="preserve"> </w:t>
      </w:r>
      <w:r w:rsidR="007419A9" w:rsidRPr="00100FB2">
        <w:rPr>
          <w:color w:val="000000" w:themeColor="text1"/>
        </w:rPr>
        <w:t>контроля</w:t>
      </w:r>
      <w:r w:rsidR="005B4C7F" w:rsidRPr="00100FB2">
        <w:rPr>
          <w:color w:val="000000" w:themeColor="text1"/>
        </w:rPr>
        <w:t xml:space="preserve"> </w:t>
      </w:r>
      <w:r w:rsidRPr="00100FB2">
        <w:rPr>
          <w:bCs/>
          <w:iCs/>
        </w:rPr>
        <w:t>по итогам проведенных профилактических мероприятий.</w:t>
      </w:r>
    </w:p>
    <w:p w14:paraId="2E81F598" w14:textId="05614E61" w:rsidR="00B4757F" w:rsidRPr="00100FB2" w:rsidRDefault="00B4757F" w:rsidP="00312946">
      <w:pPr>
        <w:shd w:val="clear" w:color="auto" w:fill="FFFFFF"/>
        <w:spacing w:line="360" w:lineRule="auto"/>
        <w:ind w:firstLine="709"/>
        <w:jc w:val="both"/>
        <w:rPr>
          <w:color w:val="000000" w:themeColor="text1"/>
        </w:rPr>
      </w:pPr>
    </w:p>
    <w:sectPr w:rsidR="00B4757F" w:rsidRPr="00100FB2" w:rsidSect="00A71004">
      <w:headerReference w:type="even" r:id="rId10"/>
      <w:headerReference w:type="default" r:id="rId11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FC4FE" w14:textId="77777777" w:rsidR="00CF2C3E" w:rsidRDefault="00CF2C3E" w:rsidP="000C41D0">
      <w:r>
        <w:separator/>
      </w:r>
    </w:p>
  </w:endnote>
  <w:endnote w:type="continuationSeparator" w:id="0">
    <w:p w14:paraId="069E602D" w14:textId="77777777" w:rsidR="00CF2C3E" w:rsidRDefault="00CF2C3E" w:rsidP="000C41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99B8B3" w14:textId="77777777" w:rsidR="00CF2C3E" w:rsidRDefault="00CF2C3E" w:rsidP="000C41D0">
      <w:r>
        <w:separator/>
      </w:r>
    </w:p>
  </w:footnote>
  <w:footnote w:type="continuationSeparator" w:id="0">
    <w:p w14:paraId="11301064" w14:textId="77777777" w:rsidR="00CF2C3E" w:rsidRDefault="00CF2C3E" w:rsidP="000C41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c"/>
      </w:rPr>
      <w:id w:val="308131015"/>
      <w:docPartObj>
        <w:docPartGallery w:val="Page Numbers (Top of Page)"/>
        <w:docPartUnique/>
      </w:docPartObj>
    </w:sdtPr>
    <w:sdtContent>
      <w:p w14:paraId="3F53E8F1" w14:textId="01432D54" w:rsidR="00A71004" w:rsidRDefault="00A71004" w:rsidP="003B2892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0228F450" w14:textId="77777777" w:rsidR="00A71004" w:rsidRDefault="00A71004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c"/>
      </w:rPr>
      <w:id w:val="-150136632"/>
      <w:docPartObj>
        <w:docPartGallery w:val="Page Numbers (Top of Page)"/>
        <w:docPartUnique/>
      </w:docPartObj>
    </w:sdtPr>
    <w:sdtContent>
      <w:p w14:paraId="48CD1908" w14:textId="7175B900" w:rsidR="00A71004" w:rsidRDefault="00A71004" w:rsidP="003B2892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6D2DE0">
          <w:rPr>
            <w:rStyle w:val="ac"/>
            <w:noProof/>
          </w:rPr>
          <w:t>8</w:t>
        </w:r>
        <w:r>
          <w:rPr>
            <w:rStyle w:val="ac"/>
          </w:rPr>
          <w:fldChar w:fldCharType="end"/>
        </w:r>
      </w:p>
    </w:sdtContent>
  </w:sdt>
  <w:p w14:paraId="1950EF1E" w14:textId="77777777" w:rsidR="00A71004" w:rsidRDefault="00A71004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47272D"/>
    <w:multiLevelType w:val="hybridMultilevel"/>
    <w:tmpl w:val="25AEE5F6"/>
    <w:lvl w:ilvl="0" w:tplc="7542C93C">
      <w:start w:val="1"/>
      <w:numFmt w:val="decimal"/>
      <w:suff w:val="space"/>
      <w:lvlText w:val="%1."/>
      <w:lvlJc w:val="left"/>
      <w:pPr>
        <w:ind w:left="177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5988047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6515"/>
    <w:rsid w:val="00005A83"/>
    <w:rsid w:val="000066FA"/>
    <w:rsid w:val="000121A6"/>
    <w:rsid w:val="0003175D"/>
    <w:rsid w:val="000376C9"/>
    <w:rsid w:val="00040C73"/>
    <w:rsid w:val="000460D8"/>
    <w:rsid w:val="00053FC1"/>
    <w:rsid w:val="00081AC1"/>
    <w:rsid w:val="00083ADB"/>
    <w:rsid w:val="000848CF"/>
    <w:rsid w:val="000967AF"/>
    <w:rsid w:val="000A4CBF"/>
    <w:rsid w:val="000A6CF0"/>
    <w:rsid w:val="000C41D0"/>
    <w:rsid w:val="000D62A8"/>
    <w:rsid w:val="000F729E"/>
    <w:rsid w:val="00100FB2"/>
    <w:rsid w:val="00107F29"/>
    <w:rsid w:val="00124724"/>
    <w:rsid w:val="0012570D"/>
    <w:rsid w:val="00151A56"/>
    <w:rsid w:val="001538D3"/>
    <w:rsid w:val="001635A8"/>
    <w:rsid w:val="00167F6A"/>
    <w:rsid w:val="001736E0"/>
    <w:rsid w:val="001B3930"/>
    <w:rsid w:val="001B3E3E"/>
    <w:rsid w:val="001B6147"/>
    <w:rsid w:val="001C18B5"/>
    <w:rsid w:val="00205860"/>
    <w:rsid w:val="00220B14"/>
    <w:rsid w:val="002211AB"/>
    <w:rsid w:val="002235FA"/>
    <w:rsid w:val="0022657E"/>
    <w:rsid w:val="00226AC2"/>
    <w:rsid w:val="00233FD4"/>
    <w:rsid w:val="0023627C"/>
    <w:rsid w:val="002525F7"/>
    <w:rsid w:val="00266365"/>
    <w:rsid w:val="00283595"/>
    <w:rsid w:val="00284287"/>
    <w:rsid w:val="002A1119"/>
    <w:rsid w:val="002A3B0E"/>
    <w:rsid w:val="002C14BA"/>
    <w:rsid w:val="002D40B8"/>
    <w:rsid w:val="002F4880"/>
    <w:rsid w:val="003106EB"/>
    <w:rsid w:val="00312946"/>
    <w:rsid w:val="00315C36"/>
    <w:rsid w:val="00322ABE"/>
    <w:rsid w:val="00335426"/>
    <w:rsid w:val="003415EC"/>
    <w:rsid w:val="00364461"/>
    <w:rsid w:val="00380A0F"/>
    <w:rsid w:val="003956E6"/>
    <w:rsid w:val="003A026E"/>
    <w:rsid w:val="003C00D2"/>
    <w:rsid w:val="003C3DD4"/>
    <w:rsid w:val="003C41DA"/>
    <w:rsid w:val="003C5466"/>
    <w:rsid w:val="003C64FB"/>
    <w:rsid w:val="003E1D43"/>
    <w:rsid w:val="003E2615"/>
    <w:rsid w:val="003E6F33"/>
    <w:rsid w:val="0040457A"/>
    <w:rsid w:val="00424EE0"/>
    <w:rsid w:val="0043179E"/>
    <w:rsid w:val="00450BD9"/>
    <w:rsid w:val="004553B4"/>
    <w:rsid w:val="00456C9C"/>
    <w:rsid w:val="00471CB9"/>
    <w:rsid w:val="004767D4"/>
    <w:rsid w:val="0049769B"/>
    <w:rsid w:val="004A2A1E"/>
    <w:rsid w:val="004B72D8"/>
    <w:rsid w:val="004C66E6"/>
    <w:rsid w:val="004D063F"/>
    <w:rsid w:val="004D08E8"/>
    <w:rsid w:val="004D20B1"/>
    <w:rsid w:val="004E3991"/>
    <w:rsid w:val="004E5904"/>
    <w:rsid w:val="0050677C"/>
    <w:rsid w:val="00510087"/>
    <w:rsid w:val="00511034"/>
    <w:rsid w:val="0052421D"/>
    <w:rsid w:val="00525285"/>
    <w:rsid w:val="005266EC"/>
    <w:rsid w:val="00545379"/>
    <w:rsid w:val="00551CB1"/>
    <w:rsid w:val="005536B8"/>
    <w:rsid w:val="0056169D"/>
    <w:rsid w:val="00565AFB"/>
    <w:rsid w:val="0057738D"/>
    <w:rsid w:val="00577B38"/>
    <w:rsid w:val="00582A81"/>
    <w:rsid w:val="005B4C7F"/>
    <w:rsid w:val="005E0B31"/>
    <w:rsid w:val="005E42BF"/>
    <w:rsid w:val="00604BAA"/>
    <w:rsid w:val="0060606B"/>
    <w:rsid w:val="00611558"/>
    <w:rsid w:val="00632CE4"/>
    <w:rsid w:val="00650F41"/>
    <w:rsid w:val="006512F4"/>
    <w:rsid w:val="00651A27"/>
    <w:rsid w:val="006704A2"/>
    <w:rsid w:val="006723F9"/>
    <w:rsid w:val="006753BA"/>
    <w:rsid w:val="00680B54"/>
    <w:rsid w:val="00687D98"/>
    <w:rsid w:val="006929B6"/>
    <w:rsid w:val="00693DBA"/>
    <w:rsid w:val="006A0F03"/>
    <w:rsid w:val="006D2DE0"/>
    <w:rsid w:val="006D4B03"/>
    <w:rsid w:val="006E0E86"/>
    <w:rsid w:val="006F0595"/>
    <w:rsid w:val="006F4DE7"/>
    <w:rsid w:val="00705412"/>
    <w:rsid w:val="00733A63"/>
    <w:rsid w:val="007419A9"/>
    <w:rsid w:val="00741CD5"/>
    <w:rsid w:val="007541B3"/>
    <w:rsid w:val="00754780"/>
    <w:rsid w:val="00755C6E"/>
    <w:rsid w:val="0076056A"/>
    <w:rsid w:val="00774703"/>
    <w:rsid w:val="0077515C"/>
    <w:rsid w:val="007760F5"/>
    <w:rsid w:val="00783020"/>
    <w:rsid w:val="00785374"/>
    <w:rsid w:val="00786947"/>
    <w:rsid w:val="007934FC"/>
    <w:rsid w:val="007A0BAA"/>
    <w:rsid w:val="007A1B24"/>
    <w:rsid w:val="007A1D2F"/>
    <w:rsid w:val="007A1D7F"/>
    <w:rsid w:val="007B3773"/>
    <w:rsid w:val="007D66BA"/>
    <w:rsid w:val="007E0745"/>
    <w:rsid w:val="007E2A9F"/>
    <w:rsid w:val="007F1790"/>
    <w:rsid w:val="00811D66"/>
    <w:rsid w:val="00817C5C"/>
    <w:rsid w:val="00841D54"/>
    <w:rsid w:val="008457C8"/>
    <w:rsid w:val="00857023"/>
    <w:rsid w:val="00857869"/>
    <w:rsid w:val="00862FFC"/>
    <w:rsid w:val="00872E76"/>
    <w:rsid w:val="008B3C80"/>
    <w:rsid w:val="008B3EA2"/>
    <w:rsid w:val="008C7D29"/>
    <w:rsid w:val="008D5D3F"/>
    <w:rsid w:val="009076EB"/>
    <w:rsid w:val="00910475"/>
    <w:rsid w:val="00911FA7"/>
    <w:rsid w:val="00920327"/>
    <w:rsid w:val="00926515"/>
    <w:rsid w:val="009279A9"/>
    <w:rsid w:val="0094533C"/>
    <w:rsid w:val="00960918"/>
    <w:rsid w:val="0096674C"/>
    <w:rsid w:val="00971B23"/>
    <w:rsid w:val="00974921"/>
    <w:rsid w:val="00984F2D"/>
    <w:rsid w:val="009A14CF"/>
    <w:rsid w:val="009B258B"/>
    <w:rsid w:val="00A05953"/>
    <w:rsid w:val="00A12213"/>
    <w:rsid w:val="00A15641"/>
    <w:rsid w:val="00A458F1"/>
    <w:rsid w:val="00A61D00"/>
    <w:rsid w:val="00A71004"/>
    <w:rsid w:val="00A73080"/>
    <w:rsid w:val="00A742E1"/>
    <w:rsid w:val="00A77BE2"/>
    <w:rsid w:val="00A84A91"/>
    <w:rsid w:val="00AA56C5"/>
    <w:rsid w:val="00AB14B6"/>
    <w:rsid w:val="00AB1A8B"/>
    <w:rsid w:val="00AD2CD4"/>
    <w:rsid w:val="00AD6BB7"/>
    <w:rsid w:val="00AF1240"/>
    <w:rsid w:val="00AF5570"/>
    <w:rsid w:val="00B0238F"/>
    <w:rsid w:val="00B063FC"/>
    <w:rsid w:val="00B212CF"/>
    <w:rsid w:val="00B343BC"/>
    <w:rsid w:val="00B353F3"/>
    <w:rsid w:val="00B3663D"/>
    <w:rsid w:val="00B4757F"/>
    <w:rsid w:val="00B52FB2"/>
    <w:rsid w:val="00B57CE4"/>
    <w:rsid w:val="00B76CDA"/>
    <w:rsid w:val="00B94959"/>
    <w:rsid w:val="00BB47DE"/>
    <w:rsid w:val="00BC28A1"/>
    <w:rsid w:val="00BC3E0C"/>
    <w:rsid w:val="00BC4DB1"/>
    <w:rsid w:val="00C01D0B"/>
    <w:rsid w:val="00C23E58"/>
    <w:rsid w:val="00C25F85"/>
    <w:rsid w:val="00C3454D"/>
    <w:rsid w:val="00C40324"/>
    <w:rsid w:val="00C45E3D"/>
    <w:rsid w:val="00C52521"/>
    <w:rsid w:val="00C529F3"/>
    <w:rsid w:val="00C837AD"/>
    <w:rsid w:val="00C83E49"/>
    <w:rsid w:val="00C94DFE"/>
    <w:rsid w:val="00CA342B"/>
    <w:rsid w:val="00CB24DE"/>
    <w:rsid w:val="00CE57F1"/>
    <w:rsid w:val="00CF1FDE"/>
    <w:rsid w:val="00CF2C3E"/>
    <w:rsid w:val="00CF535C"/>
    <w:rsid w:val="00D2543D"/>
    <w:rsid w:val="00D33C7E"/>
    <w:rsid w:val="00D35101"/>
    <w:rsid w:val="00D41C61"/>
    <w:rsid w:val="00D47E0F"/>
    <w:rsid w:val="00D5164C"/>
    <w:rsid w:val="00D51ADB"/>
    <w:rsid w:val="00D7539E"/>
    <w:rsid w:val="00D84C25"/>
    <w:rsid w:val="00DA3BC7"/>
    <w:rsid w:val="00DB2639"/>
    <w:rsid w:val="00DB3B04"/>
    <w:rsid w:val="00DB63F7"/>
    <w:rsid w:val="00DC6852"/>
    <w:rsid w:val="00DF5417"/>
    <w:rsid w:val="00E03123"/>
    <w:rsid w:val="00E25201"/>
    <w:rsid w:val="00E25E0A"/>
    <w:rsid w:val="00E3127E"/>
    <w:rsid w:val="00E3518A"/>
    <w:rsid w:val="00E6403A"/>
    <w:rsid w:val="00E70059"/>
    <w:rsid w:val="00E85789"/>
    <w:rsid w:val="00E907D2"/>
    <w:rsid w:val="00E90A88"/>
    <w:rsid w:val="00E92D95"/>
    <w:rsid w:val="00EA03F3"/>
    <w:rsid w:val="00EA14BD"/>
    <w:rsid w:val="00EB41B6"/>
    <w:rsid w:val="00EC5749"/>
    <w:rsid w:val="00EE0B3B"/>
    <w:rsid w:val="00F113DA"/>
    <w:rsid w:val="00F1482E"/>
    <w:rsid w:val="00F4232E"/>
    <w:rsid w:val="00F4254F"/>
    <w:rsid w:val="00F46B11"/>
    <w:rsid w:val="00F51BA9"/>
    <w:rsid w:val="00F64EA8"/>
    <w:rsid w:val="00F65DED"/>
    <w:rsid w:val="00F80B69"/>
    <w:rsid w:val="00F919A7"/>
    <w:rsid w:val="00F97621"/>
    <w:rsid w:val="00F97EE9"/>
    <w:rsid w:val="00FA48B2"/>
    <w:rsid w:val="00FC28B3"/>
    <w:rsid w:val="00FC7B2F"/>
    <w:rsid w:val="00FD2C94"/>
    <w:rsid w:val="00FD3AB1"/>
    <w:rsid w:val="00FD5C1B"/>
    <w:rsid w:val="00FD60FC"/>
    <w:rsid w:val="00FD6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535BB"/>
  <w15:docId w15:val="{063164F6-A3A4-4262-8547-9EF85D857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538D3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qFormat/>
    <w:rsid w:val="00B212CF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3">
    <w:name w:val="s_3"/>
    <w:basedOn w:val="a"/>
    <w:rsid w:val="00926515"/>
    <w:pPr>
      <w:spacing w:before="100" w:beforeAutospacing="1" w:after="100" w:afterAutospacing="1"/>
    </w:pPr>
  </w:style>
  <w:style w:type="paragraph" w:customStyle="1" w:styleId="s1">
    <w:name w:val="s_1"/>
    <w:basedOn w:val="a"/>
    <w:rsid w:val="00926515"/>
    <w:pPr>
      <w:spacing w:before="100" w:beforeAutospacing="1" w:after="100" w:afterAutospacing="1"/>
    </w:pPr>
  </w:style>
  <w:style w:type="character" w:styleId="a3">
    <w:name w:val="Hyperlink"/>
    <w:basedOn w:val="a0"/>
    <w:uiPriority w:val="99"/>
    <w:semiHidden/>
    <w:unhideWhenUsed/>
    <w:rsid w:val="00926515"/>
    <w:rPr>
      <w:color w:val="0000FF"/>
      <w:u w:val="single"/>
    </w:rPr>
  </w:style>
  <w:style w:type="paragraph" w:customStyle="1" w:styleId="s16">
    <w:name w:val="s_16"/>
    <w:basedOn w:val="a"/>
    <w:rsid w:val="00926515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926515"/>
    <w:pPr>
      <w:spacing w:before="100" w:beforeAutospacing="1" w:after="100" w:afterAutospacing="1"/>
    </w:pPr>
  </w:style>
  <w:style w:type="paragraph" w:customStyle="1" w:styleId="s37">
    <w:name w:val="s_37"/>
    <w:basedOn w:val="a"/>
    <w:rsid w:val="00926515"/>
    <w:pPr>
      <w:spacing w:before="100" w:beforeAutospacing="1" w:after="100" w:afterAutospacing="1"/>
    </w:pPr>
  </w:style>
  <w:style w:type="character" w:customStyle="1" w:styleId="s10">
    <w:name w:val="s_10"/>
    <w:basedOn w:val="a0"/>
    <w:rsid w:val="00926515"/>
  </w:style>
  <w:style w:type="character" w:customStyle="1" w:styleId="2">
    <w:name w:val="Основной текст 2 Знак"/>
    <w:link w:val="20"/>
    <w:locked/>
    <w:rsid w:val="0060606B"/>
    <w:rPr>
      <w:lang w:eastAsia="ru-RU"/>
    </w:rPr>
  </w:style>
  <w:style w:type="paragraph" w:styleId="20">
    <w:name w:val="Body Text 2"/>
    <w:basedOn w:val="a"/>
    <w:link w:val="2"/>
    <w:rsid w:val="0060606B"/>
    <w:pPr>
      <w:autoSpaceDE w:val="0"/>
      <w:autoSpaceDN w:val="0"/>
      <w:ind w:firstLine="709"/>
      <w:jc w:val="both"/>
    </w:pPr>
  </w:style>
  <w:style w:type="character" w:customStyle="1" w:styleId="21">
    <w:name w:val="Основной текст 2 Знак1"/>
    <w:basedOn w:val="a0"/>
    <w:uiPriority w:val="99"/>
    <w:semiHidden/>
    <w:rsid w:val="0060606B"/>
  </w:style>
  <w:style w:type="paragraph" w:styleId="a4">
    <w:name w:val="List Paragraph"/>
    <w:basedOn w:val="a"/>
    <w:uiPriority w:val="34"/>
    <w:qFormat/>
    <w:rsid w:val="0076056A"/>
    <w:pPr>
      <w:ind w:left="720"/>
      <w:contextualSpacing/>
    </w:pPr>
  </w:style>
  <w:style w:type="paragraph" w:customStyle="1" w:styleId="ConsPlusNormal">
    <w:name w:val="ConsPlusNormal"/>
    <w:rsid w:val="00D2543D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0C41D0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0C41D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0C41D0"/>
    <w:rPr>
      <w:vertAlign w:val="superscript"/>
    </w:rPr>
  </w:style>
  <w:style w:type="paragraph" w:customStyle="1" w:styleId="s22">
    <w:name w:val="s_22"/>
    <w:basedOn w:val="a"/>
    <w:rsid w:val="007E2A9F"/>
    <w:pPr>
      <w:spacing w:before="100" w:beforeAutospacing="1" w:after="100" w:afterAutospacing="1"/>
    </w:pPr>
  </w:style>
  <w:style w:type="paragraph" w:styleId="a8">
    <w:name w:val="header"/>
    <w:basedOn w:val="a"/>
    <w:link w:val="a9"/>
    <w:uiPriority w:val="99"/>
    <w:unhideWhenUsed/>
    <w:rsid w:val="00A71004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A71004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"/>
    <w:link w:val="ab"/>
    <w:uiPriority w:val="99"/>
    <w:unhideWhenUsed/>
    <w:rsid w:val="00A7100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A71004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0"/>
    <w:uiPriority w:val="99"/>
    <w:semiHidden/>
    <w:unhideWhenUsed/>
    <w:rsid w:val="00A71004"/>
  </w:style>
  <w:style w:type="character" w:customStyle="1" w:styleId="WW8Num2z3">
    <w:name w:val="WW8Num2z3"/>
    <w:rsid w:val="007419A9"/>
  </w:style>
  <w:style w:type="character" w:styleId="ad">
    <w:name w:val="Strong"/>
    <w:basedOn w:val="a0"/>
    <w:uiPriority w:val="22"/>
    <w:qFormat/>
    <w:rsid w:val="00E25E0A"/>
    <w:rPr>
      <w:b/>
      <w:bCs/>
    </w:rPr>
  </w:style>
  <w:style w:type="character" w:customStyle="1" w:styleId="10">
    <w:name w:val="Заголовок 1 Знак"/>
    <w:basedOn w:val="a0"/>
    <w:link w:val="1"/>
    <w:rsid w:val="00B212CF"/>
    <w:rPr>
      <w:rFonts w:ascii="Times New Roman" w:eastAsia="Times New Roman" w:hAnsi="Times New Roman" w:cs="Times New Roman"/>
      <w:b/>
      <w:szCs w:val="20"/>
      <w:lang w:val="x-none" w:eastAsia="ru-RU"/>
    </w:rPr>
  </w:style>
  <w:style w:type="paragraph" w:customStyle="1" w:styleId="ConsPlusTitle">
    <w:name w:val="ConsPlusTitle"/>
    <w:uiPriority w:val="99"/>
    <w:rsid w:val="00B212CF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6D2DE0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6D2DE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309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1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57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61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23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221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15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01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89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37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082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2412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1079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89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66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740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26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66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9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061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213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784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94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78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552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08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336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95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56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5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5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4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05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49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9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400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89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37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2826427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7487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350170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7335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28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833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655960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061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962538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A0E02-A97B-4AE1-A017-E88BD6913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1780</Words>
  <Characters>10148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Дмитрий Славецкий</dc:creator>
  <cp:lastModifiedBy>user</cp:lastModifiedBy>
  <cp:revision>4</cp:revision>
  <cp:lastPrinted>2022-11-17T11:38:00Z</cp:lastPrinted>
  <dcterms:created xsi:type="dcterms:W3CDTF">2022-11-17T11:18:00Z</dcterms:created>
  <dcterms:modified xsi:type="dcterms:W3CDTF">2022-11-17T11:43:00Z</dcterms:modified>
</cp:coreProperties>
</file>